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6AFE5" w14:textId="77777777" w:rsidR="00E13D76" w:rsidRPr="00110A4A" w:rsidRDefault="00E13D76" w:rsidP="00110A4A">
      <w:pPr>
        <w:pStyle w:val="01TITULO1"/>
      </w:pPr>
      <w:r w:rsidRPr="00110A4A">
        <w:t>Componente curricular: GEOGRAFIA</w:t>
      </w:r>
    </w:p>
    <w:p w14:paraId="26B6C154" w14:textId="77777777" w:rsidR="00E13D76" w:rsidRPr="00110A4A" w:rsidRDefault="00E13D76" w:rsidP="00110A4A">
      <w:pPr>
        <w:pStyle w:val="01TITULO1"/>
      </w:pPr>
      <w:r w:rsidRPr="00110A4A">
        <w:t>8º ano – 1º bimestre</w:t>
      </w:r>
    </w:p>
    <w:p w14:paraId="4C2384E3" w14:textId="77777777" w:rsidR="009E7A86" w:rsidRPr="00110A4A" w:rsidRDefault="009E7A86" w:rsidP="00110A4A">
      <w:pPr>
        <w:pStyle w:val="01TITULO1"/>
      </w:pPr>
      <w:r w:rsidRPr="00110A4A">
        <w:t>SEQUÊNCIA DIDÁTICA 2 – A Unesco e os patrimônios da humanidade: história, cultura e memória</w:t>
      </w:r>
    </w:p>
    <w:p w14:paraId="09ADDC59" w14:textId="77777777" w:rsidR="009E7A86" w:rsidRPr="00110A4A" w:rsidRDefault="009E7A86" w:rsidP="00110A4A">
      <w:pPr>
        <w:pStyle w:val="02TEXTOPRINCIPAL"/>
      </w:pPr>
    </w:p>
    <w:p w14:paraId="6DEAFAAD" w14:textId="77777777" w:rsidR="009E7A86" w:rsidRPr="00110A4A" w:rsidRDefault="009E7A86" w:rsidP="00110A4A">
      <w:pPr>
        <w:pStyle w:val="01TITULO3"/>
      </w:pPr>
      <w:r w:rsidRPr="00110A4A">
        <w:t>OBJETIVOS ESPECÍFICOS</w:t>
      </w:r>
    </w:p>
    <w:p w14:paraId="6A9FAF76" w14:textId="77777777" w:rsidR="009E7A86" w:rsidRPr="00110A4A" w:rsidRDefault="009E7A86" w:rsidP="00110A4A">
      <w:pPr>
        <w:pStyle w:val="02TEXTOPRINCIPALBULLET"/>
      </w:pPr>
      <w:r w:rsidRPr="00110A4A">
        <w:t>Conhecer patrimônios culturais materiais e imateriais e patrimônios naturais da humanidade declarados pela Unesco</w:t>
      </w:r>
      <w:r w:rsidR="0008090B" w:rsidRPr="00110A4A">
        <w:t>.</w:t>
      </w:r>
    </w:p>
    <w:p w14:paraId="0B1B425F" w14:textId="77777777" w:rsidR="009E7A86" w:rsidRPr="00110A4A" w:rsidRDefault="009E7A86" w:rsidP="00110A4A">
      <w:pPr>
        <w:pStyle w:val="02TEXTOPRINCIPALBULLET"/>
      </w:pPr>
      <w:r w:rsidRPr="00110A4A">
        <w:t>Refletir sobre a importância dos patrimônios como elemento</w:t>
      </w:r>
      <w:r w:rsidR="003D5486" w:rsidRPr="00110A4A">
        <w:t>s</w:t>
      </w:r>
      <w:r w:rsidRPr="00110A4A">
        <w:t xml:space="preserve"> de valorização da história, cultura e memória de povos e países</w:t>
      </w:r>
      <w:r w:rsidR="0008090B" w:rsidRPr="00110A4A">
        <w:t>.</w:t>
      </w:r>
    </w:p>
    <w:p w14:paraId="2FCDFDB2" w14:textId="77777777" w:rsidR="009E7A86" w:rsidRPr="00110A4A" w:rsidRDefault="009E7A86" w:rsidP="00110A4A">
      <w:pPr>
        <w:pStyle w:val="02TEXTOPRINCIPAL"/>
      </w:pPr>
    </w:p>
    <w:p w14:paraId="0C8A5E93" w14:textId="77777777" w:rsidR="009E7A86" w:rsidRPr="00110A4A" w:rsidRDefault="009E7A86" w:rsidP="00110A4A">
      <w:pPr>
        <w:pStyle w:val="01TITULO3"/>
      </w:pPr>
      <w:r w:rsidRPr="00110A4A">
        <w:t>OBJETO DE CONHECIMENTO</w:t>
      </w:r>
    </w:p>
    <w:p w14:paraId="335AD6C4" w14:textId="77777777" w:rsidR="009E7A86" w:rsidRPr="00110A4A" w:rsidRDefault="009E7A86" w:rsidP="00110A4A">
      <w:pPr>
        <w:pStyle w:val="02TEXTOPRINCIPAL"/>
      </w:pPr>
      <w:r w:rsidRPr="00110A4A">
        <w:t>Corporações e organismos internacionais e do Brasil na ordem econômica mundial.</w:t>
      </w:r>
    </w:p>
    <w:p w14:paraId="3EEDDADF" w14:textId="77777777" w:rsidR="009E7A86" w:rsidRPr="00110A4A" w:rsidRDefault="009E7A86" w:rsidP="00110A4A">
      <w:pPr>
        <w:pStyle w:val="02TEXTOPRINCIPAL"/>
      </w:pPr>
    </w:p>
    <w:p w14:paraId="45F2634B" w14:textId="77777777" w:rsidR="009E7A86" w:rsidRPr="00110A4A" w:rsidRDefault="009E7A86" w:rsidP="00110A4A">
      <w:pPr>
        <w:pStyle w:val="01TITULO3"/>
      </w:pPr>
      <w:r w:rsidRPr="00110A4A">
        <w:t>HABILIDADE</w:t>
      </w:r>
    </w:p>
    <w:p w14:paraId="7ED81C9E" w14:textId="77777777" w:rsidR="009E7A86" w:rsidRPr="00110A4A" w:rsidRDefault="000B24FD" w:rsidP="00110A4A">
      <w:pPr>
        <w:pStyle w:val="02TEXTOPRINCIPAL"/>
      </w:pPr>
      <w:r w:rsidRPr="00110A4A">
        <w:t>(EF08GE06) Analisar a atuação das organizações mundiais nos processos de integração cultural e econômica nos contextos americano e africano, reconhecendo, em seus lugares de vivência, marcas desses processos.</w:t>
      </w:r>
    </w:p>
    <w:p w14:paraId="43CEDA93" w14:textId="77777777" w:rsidR="000B24FD" w:rsidRPr="00110A4A" w:rsidRDefault="000B24FD" w:rsidP="00110A4A">
      <w:pPr>
        <w:pStyle w:val="02TEXTOPRINCIPAL"/>
      </w:pPr>
    </w:p>
    <w:p w14:paraId="71A418EF" w14:textId="77777777" w:rsidR="009E7A86" w:rsidRPr="00110A4A" w:rsidRDefault="009E7A86" w:rsidP="00110A4A">
      <w:pPr>
        <w:pStyle w:val="01TITULO3"/>
      </w:pPr>
      <w:r w:rsidRPr="00110A4A">
        <w:t>PLANEJAMENTO DAS AULAS</w:t>
      </w:r>
    </w:p>
    <w:p w14:paraId="3F5D795E" w14:textId="77777777" w:rsidR="009E7A86" w:rsidRPr="00110A4A" w:rsidRDefault="009E7A86" w:rsidP="00110A4A">
      <w:pPr>
        <w:pStyle w:val="02TEXTOPRINCIPAL"/>
      </w:pPr>
      <w:r w:rsidRPr="00110A4A">
        <w:t>Aulas previstas: 3</w:t>
      </w:r>
    </w:p>
    <w:p w14:paraId="0005DE66" w14:textId="77777777" w:rsidR="009E7A86" w:rsidRPr="00110A4A" w:rsidRDefault="009E7A86" w:rsidP="00110A4A">
      <w:pPr>
        <w:pStyle w:val="02TEXTOPRINCIPAL"/>
      </w:pPr>
    </w:p>
    <w:p w14:paraId="7C319AF6" w14:textId="77777777" w:rsidR="009E7A86" w:rsidRPr="00110A4A" w:rsidRDefault="009E7A86" w:rsidP="00110A4A">
      <w:pPr>
        <w:pStyle w:val="01TITULO4"/>
      </w:pPr>
      <w:r w:rsidRPr="00110A4A">
        <w:t>Aula 1</w:t>
      </w:r>
    </w:p>
    <w:p w14:paraId="1612BA25" w14:textId="77777777" w:rsidR="00477A98" w:rsidRPr="00D86927" w:rsidRDefault="00477A98" w:rsidP="00201F23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diálogo sobre papéis e funções da Unesco / pesquisas sobre patrimônio</w:t>
      </w:r>
      <w:r w:rsidR="00037D34">
        <w:t>s</w:t>
      </w:r>
      <w:r>
        <w:t xml:space="preserve"> da humanidade</w:t>
      </w:r>
      <w:r w:rsidR="008D1292">
        <w:t>.</w:t>
      </w:r>
    </w:p>
    <w:p w14:paraId="677BD88F" w14:textId="4E0432E2" w:rsidR="00477A98" w:rsidRPr="00645619" w:rsidRDefault="00477A98" w:rsidP="00201F23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746B9D">
        <w:t>caderno, lápis, canetas, atlas geogr</w:t>
      </w:r>
      <w:r>
        <w:t>áfico, laboratório de informática da escola (se possível)</w:t>
      </w:r>
      <w:r w:rsidR="008D1292">
        <w:t>.</w:t>
      </w:r>
    </w:p>
    <w:p w14:paraId="152FCBDB" w14:textId="243C6A70" w:rsidR="00477A98" w:rsidRPr="00D86927" w:rsidRDefault="00477A98" w:rsidP="00201F23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7870C4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pequenos grupos (até quatro pessoas)</w:t>
      </w:r>
      <w:r w:rsidR="008D1292">
        <w:t>.</w:t>
      </w:r>
    </w:p>
    <w:p w14:paraId="65AC453B" w14:textId="77777777" w:rsidR="00477A98" w:rsidRDefault="00477A98" w:rsidP="00201F23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1CE8DCE0" w14:textId="77777777" w:rsidR="00477A98" w:rsidRPr="00110A4A" w:rsidRDefault="00477A98" w:rsidP="00110A4A">
      <w:pPr>
        <w:pStyle w:val="02TEXTOPRINCIPALBULLET"/>
      </w:pPr>
      <w:r w:rsidRPr="00110A4A">
        <w:t xml:space="preserve">Converse com a turma sobre </w:t>
      </w:r>
      <w:r w:rsidR="00BB4596" w:rsidRPr="00110A4A">
        <w:t xml:space="preserve">o tema da sequência didática e explique que o objetivo </w:t>
      </w:r>
      <w:r w:rsidRPr="00110A4A">
        <w:t xml:space="preserve">é que todos </w:t>
      </w:r>
      <w:r w:rsidR="00CD465F" w:rsidRPr="00110A4A">
        <w:t>reflitam</w:t>
      </w:r>
      <w:r w:rsidRPr="00110A4A">
        <w:t xml:space="preserve"> sobre </w:t>
      </w:r>
      <w:r w:rsidR="00CD465F" w:rsidRPr="00110A4A">
        <w:t xml:space="preserve">os chamados </w:t>
      </w:r>
      <w:r w:rsidRPr="00110A4A">
        <w:t>patrimônios da humanidade e o papel da Unesco</w:t>
      </w:r>
      <w:r w:rsidR="00D816B3" w:rsidRPr="00110A4A">
        <w:t xml:space="preserve"> (</w:t>
      </w:r>
      <w:r w:rsidRPr="00110A4A">
        <w:t>agência da O</w:t>
      </w:r>
      <w:r w:rsidR="00857922" w:rsidRPr="00110A4A">
        <w:t xml:space="preserve">rganização das </w:t>
      </w:r>
      <w:r w:rsidRPr="00110A4A">
        <w:t>N</w:t>
      </w:r>
      <w:r w:rsidR="00857922" w:rsidRPr="00110A4A">
        <w:t xml:space="preserve">ações </w:t>
      </w:r>
      <w:r w:rsidRPr="00110A4A">
        <w:t>U</w:t>
      </w:r>
      <w:r w:rsidR="00857922" w:rsidRPr="00110A4A">
        <w:t>nidas para a</w:t>
      </w:r>
      <w:r w:rsidRPr="00110A4A">
        <w:t xml:space="preserve"> educação, </w:t>
      </w:r>
      <w:r w:rsidR="00857922" w:rsidRPr="00110A4A">
        <w:t xml:space="preserve">a </w:t>
      </w:r>
      <w:r w:rsidRPr="00110A4A">
        <w:t xml:space="preserve">ciência e </w:t>
      </w:r>
      <w:r w:rsidR="00857922" w:rsidRPr="00110A4A">
        <w:t xml:space="preserve">a </w:t>
      </w:r>
      <w:r w:rsidRPr="00110A4A">
        <w:t>cultura</w:t>
      </w:r>
      <w:r w:rsidR="00D816B3" w:rsidRPr="00110A4A">
        <w:t>)</w:t>
      </w:r>
      <w:r w:rsidRPr="00110A4A">
        <w:t xml:space="preserve">. </w:t>
      </w:r>
    </w:p>
    <w:p w14:paraId="2C6E3B31" w14:textId="77777777" w:rsidR="00477A98" w:rsidRPr="00110A4A" w:rsidRDefault="00C21336" w:rsidP="00110A4A">
      <w:pPr>
        <w:pStyle w:val="02TEXTOPRINCIPALBULLET"/>
      </w:pPr>
      <w:r w:rsidRPr="00110A4A">
        <w:t>A partir desse tema</w:t>
      </w:r>
      <w:r w:rsidR="00477A98" w:rsidRPr="00110A4A">
        <w:t xml:space="preserve">, </w:t>
      </w:r>
      <w:r w:rsidRPr="00110A4A">
        <w:t xml:space="preserve">os estudantes </w:t>
      </w:r>
      <w:r w:rsidR="00477A98" w:rsidRPr="00110A4A">
        <w:t>poderão também aprender sobre a ONU, a mais importante organização multilateral existente, que tem como meta promover a integração cultural, econômica e social dos países-membros.</w:t>
      </w:r>
    </w:p>
    <w:p w14:paraId="1BE19B06" w14:textId="01160ABD" w:rsidR="00110A4A" w:rsidRDefault="00477A98" w:rsidP="00110A4A">
      <w:pPr>
        <w:pStyle w:val="02TEXTOPRINCIPALBULLET"/>
      </w:pPr>
      <w:r w:rsidRPr="00110A4A">
        <w:t xml:space="preserve">Peça que </w:t>
      </w:r>
      <w:r w:rsidR="005A0688" w:rsidRPr="00110A4A">
        <w:t xml:space="preserve">se </w:t>
      </w:r>
      <w:r w:rsidRPr="00110A4A">
        <w:t>organizem em pequenos grupos</w:t>
      </w:r>
      <w:r w:rsidR="004A4EE3" w:rsidRPr="00110A4A">
        <w:t xml:space="preserve"> (até quatro pessoas)</w:t>
      </w:r>
      <w:r w:rsidRPr="00110A4A">
        <w:t xml:space="preserve"> para </w:t>
      </w:r>
      <w:r w:rsidR="004A4EE3" w:rsidRPr="00110A4A">
        <w:t>pesquisar</w:t>
      </w:r>
      <w:r w:rsidRPr="00110A4A">
        <w:t xml:space="preserve"> os tipos de patrimônio</w:t>
      </w:r>
      <w:r w:rsidR="008961DC" w:rsidRPr="00110A4A">
        <w:t xml:space="preserve"> da humanidade</w:t>
      </w:r>
      <w:r w:rsidRPr="00110A4A">
        <w:t xml:space="preserve"> </w:t>
      </w:r>
      <w:r w:rsidR="008961DC" w:rsidRPr="00110A4A">
        <w:t xml:space="preserve">reconhecidos </w:t>
      </w:r>
      <w:r w:rsidRPr="00110A4A">
        <w:t>pela Unesco.</w:t>
      </w:r>
      <w:r w:rsidR="004A4EE3" w:rsidRPr="00110A4A">
        <w:t xml:space="preserve"> Se possível, reserve antecipadamente a sala de informática para que os </w:t>
      </w:r>
      <w:r w:rsidR="007870C4" w:rsidRPr="00110A4A">
        <w:t xml:space="preserve">estudantes </w:t>
      </w:r>
      <w:r w:rsidR="004A4EE3" w:rsidRPr="00110A4A">
        <w:t xml:space="preserve">possam fazer a pesquisa na internet. Se não for possível, leve outros materiais que os </w:t>
      </w:r>
      <w:r w:rsidR="007870C4" w:rsidRPr="00110A4A">
        <w:t xml:space="preserve">estudantes </w:t>
      </w:r>
      <w:r w:rsidR="004A4EE3" w:rsidRPr="00110A4A">
        <w:t>possam consultar para a pesquisa.</w:t>
      </w:r>
      <w:r w:rsidRPr="00110A4A">
        <w:t xml:space="preserve"> </w:t>
      </w:r>
    </w:p>
    <w:p w14:paraId="45A6AB22" w14:textId="77777777" w:rsidR="00110A4A" w:rsidRDefault="00110A4A">
      <w:pPr>
        <w:rPr>
          <w:rFonts w:eastAsia="Tahoma"/>
        </w:rPr>
      </w:pPr>
      <w:r>
        <w:br w:type="page"/>
      </w:r>
    </w:p>
    <w:p w14:paraId="3904EEF3" w14:textId="073D2754" w:rsidR="00477A98" w:rsidRDefault="00477A98" w:rsidP="00B0296C">
      <w:pPr>
        <w:pStyle w:val="02TEXTOPRINCIPALBULLET"/>
      </w:pPr>
      <w:r>
        <w:lastRenderedPageBreak/>
        <w:t>Após percorrer as listas</w:t>
      </w:r>
      <w:r w:rsidR="002E6704">
        <w:t xml:space="preserve"> de patrimônios da humanidade reconhecidos pela Unesco</w:t>
      </w:r>
      <w:r>
        <w:t xml:space="preserve">, </w:t>
      </w:r>
      <w:r w:rsidR="00831AFD">
        <w:t xml:space="preserve">solicite que </w:t>
      </w:r>
      <w:r>
        <w:t>cada grupo escolh</w:t>
      </w:r>
      <w:r w:rsidR="00831AFD">
        <w:t>a</w:t>
      </w:r>
      <w:r>
        <w:t xml:space="preserve"> um patrimônio cultural material, </w:t>
      </w:r>
      <w:r w:rsidR="00A153CB">
        <w:t xml:space="preserve">um patrimônio </w:t>
      </w:r>
      <w:r>
        <w:t xml:space="preserve">imaterial e um </w:t>
      </w:r>
      <w:r w:rsidR="00C32CFA">
        <w:t xml:space="preserve">patrimônio </w:t>
      </w:r>
      <w:r>
        <w:t>natural</w:t>
      </w:r>
      <w:r w:rsidR="00EB47F7">
        <w:t xml:space="preserve"> no Brasil</w:t>
      </w:r>
      <w:r>
        <w:t xml:space="preserve"> e </w:t>
      </w:r>
      <w:r w:rsidR="007870C4">
        <w:t xml:space="preserve">recolha </w:t>
      </w:r>
      <w:r>
        <w:t>informações a respeito deles. Eles deverão apresentar resultados na próxima aula. Para isso, poderão usar, por exemplo, mapa e lista interativa do portal da Unesco.</w:t>
      </w:r>
      <w:r w:rsidR="00B0296C">
        <w:t xml:space="preserve"> </w:t>
      </w:r>
      <w:r w:rsidR="00B0296C" w:rsidRPr="0070496C">
        <w:rPr>
          <w:i/>
        </w:rPr>
        <w:t>Site</w:t>
      </w:r>
      <w:r w:rsidR="00B0296C">
        <w:t xml:space="preserve"> para pesquisa: &lt;</w:t>
      </w:r>
      <w:hyperlink r:id="rId8" w:history="1">
        <w:r w:rsidR="001171C5" w:rsidRPr="00110A4A">
          <w:rPr>
            <w:rStyle w:val="Hyperlink"/>
          </w:rPr>
          <w:t>http://www.unesco.org/new/pt/brasilia/culture/world-heritage/</w:t>
        </w:r>
      </w:hyperlink>
      <w:r w:rsidR="00B0296C" w:rsidRPr="00B0296C">
        <w:t>&gt;.</w:t>
      </w:r>
      <w:r w:rsidR="00857542">
        <w:t xml:space="preserve"> Acesso em: 30 out. 2018.</w:t>
      </w:r>
      <w:bookmarkStart w:id="0" w:name="_GoBack"/>
      <w:bookmarkEnd w:id="0"/>
    </w:p>
    <w:p w14:paraId="0D4FBBD8" w14:textId="77777777" w:rsidR="00EC738F" w:rsidRDefault="00477A98" w:rsidP="00AF48A4">
      <w:pPr>
        <w:pStyle w:val="02TEXTOPRINCIPALBULLET"/>
      </w:pPr>
      <w:r>
        <w:t xml:space="preserve">Na ausência de equipamentos na escola, busque opções na comunidade com o auxílio </w:t>
      </w:r>
      <w:r w:rsidRPr="00201F23">
        <w:t>do gestor e/ou do corpo docente.</w:t>
      </w:r>
    </w:p>
    <w:p w14:paraId="46E5FF98" w14:textId="028C8592" w:rsidR="00AF48A4" w:rsidRPr="00110A4A" w:rsidRDefault="00AF48A4" w:rsidP="00110A4A">
      <w:pPr>
        <w:pStyle w:val="02TEXTOPRINCIPAL"/>
      </w:pPr>
    </w:p>
    <w:p w14:paraId="008B57EB" w14:textId="77777777" w:rsidR="00477A98" w:rsidRPr="00110A4A" w:rsidRDefault="00477A98" w:rsidP="00110A4A">
      <w:pPr>
        <w:pStyle w:val="01TITULO4"/>
      </w:pPr>
      <w:r w:rsidRPr="00110A4A">
        <w:t>Aula 2</w:t>
      </w:r>
    </w:p>
    <w:p w14:paraId="7CB882D9" w14:textId="77777777" w:rsidR="00477A98" w:rsidRPr="00D86927" w:rsidRDefault="00477A98" w:rsidP="00201F23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pesquisas sobre patrimônio</w:t>
      </w:r>
      <w:r w:rsidR="00037D34">
        <w:t>s</w:t>
      </w:r>
      <w:r>
        <w:t xml:space="preserve"> da humanidade</w:t>
      </w:r>
      <w:r w:rsidR="008D1292">
        <w:t>.</w:t>
      </w:r>
    </w:p>
    <w:p w14:paraId="4D80ACAD" w14:textId="45E27B7A" w:rsidR="00477A98" w:rsidRPr="00645619" w:rsidRDefault="00477A98" w:rsidP="00201F23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746B9D">
        <w:t>caderno, lápis, canetas, atlas geogr</w:t>
      </w:r>
      <w:r>
        <w:t>áfico, laboratório de informática da escola (se possível)</w:t>
      </w:r>
      <w:r w:rsidR="008D1292">
        <w:t>.</w:t>
      </w:r>
    </w:p>
    <w:p w14:paraId="5C6D592A" w14:textId="63ECF267" w:rsidR="00477A98" w:rsidRPr="00D86927" w:rsidRDefault="00477A98" w:rsidP="00201F23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7870C4">
        <w:rPr>
          <w:b/>
        </w:rPr>
        <w:t>estudantes</w:t>
      </w:r>
      <w:r w:rsidRPr="00D86927">
        <w:rPr>
          <w:b/>
        </w:rPr>
        <w:t>:</w:t>
      </w:r>
      <w:r w:rsidRPr="00D86927">
        <w:t xml:space="preserve"> </w:t>
      </w:r>
      <w:r>
        <w:t>pequenos grupos (até quatro pessoas)</w:t>
      </w:r>
      <w:r w:rsidR="008D1292">
        <w:t>.</w:t>
      </w:r>
    </w:p>
    <w:p w14:paraId="6A0284CF" w14:textId="77777777" w:rsidR="00477A98" w:rsidRDefault="00477A98" w:rsidP="00201F23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7DADF042" w14:textId="77777777" w:rsidR="00477A98" w:rsidRDefault="00477A98" w:rsidP="00201F23">
      <w:pPr>
        <w:pStyle w:val="02TEXTOPRINCIPALBULLET"/>
      </w:pPr>
      <w:r>
        <w:t>Organize a turma para apresentar resultados. Observe com atenção os exemplos colhidos pelos grupos e procure verificar a clareza e correção dos dados.</w:t>
      </w:r>
    </w:p>
    <w:p w14:paraId="14E705DF" w14:textId="77777777" w:rsidR="001C1330" w:rsidRDefault="001C1330" w:rsidP="001C1330">
      <w:pPr>
        <w:pStyle w:val="02TEXTOPRINCIPALBULLET"/>
      </w:pPr>
      <w:r>
        <w:t>Peça aos estudantes que mostrem a localização</w:t>
      </w:r>
      <w:r w:rsidR="007870C4">
        <w:t>,</w:t>
      </w:r>
      <w:r>
        <w:t xml:space="preserve"> no atlas geográfico</w:t>
      </w:r>
      <w:r w:rsidR="007870C4">
        <w:t>,</w:t>
      </w:r>
      <w:r>
        <w:t xml:space="preserve"> dos patrimônios escolhidos</w:t>
      </w:r>
      <w:r w:rsidDel="001C1330">
        <w:t xml:space="preserve"> </w:t>
      </w:r>
      <w:r>
        <w:t xml:space="preserve">para </w:t>
      </w:r>
      <w:r w:rsidR="007870C4">
        <w:t xml:space="preserve">a </w:t>
      </w:r>
      <w:r>
        <w:t>pesquisa.</w:t>
      </w:r>
    </w:p>
    <w:p w14:paraId="7DD8F315" w14:textId="77777777" w:rsidR="006668BB" w:rsidRDefault="006668BB" w:rsidP="00201F23">
      <w:pPr>
        <w:pStyle w:val="02TEXTOPRINCIPALBULLET"/>
      </w:pPr>
      <w:r>
        <w:t>Após as apresentações, incentive os estudantes a sintetizarem conjuntamente o que é considerado patrimônio cultural material, patrimônio cultural imaterial e patrimônio natural. Peça que registrem no caderno as características principais de cada categoria.</w:t>
      </w:r>
    </w:p>
    <w:p w14:paraId="06F259E1" w14:textId="5A679DB0" w:rsidR="00110A4A" w:rsidRDefault="004030B8" w:rsidP="009804FD">
      <w:pPr>
        <w:pStyle w:val="02TEXTOPRINCIPALBULLET"/>
      </w:pPr>
      <w:r>
        <w:t xml:space="preserve">Segundo a Unesco, </w:t>
      </w:r>
      <w:r w:rsidR="00477A98">
        <w:t xml:space="preserve">os </w:t>
      </w:r>
      <w:r w:rsidR="00477A98" w:rsidRPr="00522856">
        <w:rPr>
          <w:b/>
        </w:rPr>
        <w:t>patrimônios culturais materiais</w:t>
      </w:r>
      <w:r w:rsidR="00477A98">
        <w:t xml:space="preserve"> são sítios arqueológicos, monumentos, edificações e outras obras que tenham “excepcional valor </w:t>
      </w:r>
      <w:r w:rsidR="00477A98" w:rsidRPr="00F83DB2">
        <w:rPr>
          <w:color w:val="000000"/>
          <w:shd w:val="clear" w:color="auto" w:fill="FFFFFF"/>
        </w:rPr>
        <w:t>estético, arqueológico, científico, etnológico ou antropológico</w:t>
      </w:r>
      <w:r w:rsidR="00477A98">
        <w:rPr>
          <w:color w:val="000000"/>
          <w:shd w:val="clear" w:color="auto" w:fill="FFFFFF"/>
        </w:rPr>
        <w:t xml:space="preserve">”. </w:t>
      </w:r>
      <w:r w:rsidR="00A276A2">
        <w:rPr>
          <w:color w:val="000000"/>
          <w:shd w:val="clear" w:color="auto" w:fill="FFFFFF"/>
        </w:rPr>
        <w:t xml:space="preserve">Nessa categoria, a Unesco reconheceu </w:t>
      </w:r>
      <w:r w:rsidR="00477A98">
        <w:rPr>
          <w:color w:val="000000"/>
          <w:shd w:val="clear" w:color="auto" w:fill="FFFFFF"/>
        </w:rPr>
        <w:t xml:space="preserve">o núcleo histórico de Ouro Preto (Brasil), </w:t>
      </w:r>
      <w:r w:rsidR="00D33644">
        <w:rPr>
          <w:color w:val="000000"/>
          <w:shd w:val="clear" w:color="auto" w:fill="FFFFFF"/>
        </w:rPr>
        <w:t xml:space="preserve">a </w:t>
      </w:r>
      <w:r w:rsidR="00A276A2">
        <w:rPr>
          <w:color w:val="000000"/>
          <w:shd w:val="clear" w:color="auto" w:fill="FFFFFF"/>
        </w:rPr>
        <w:t>a</w:t>
      </w:r>
      <w:r w:rsidR="00477A98">
        <w:rPr>
          <w:color w:val="000000"/>
          <w:shd w:val="clear" w:color="auto" w:fill="FFFFFF"/>
        </w:rPr>
        <w:t xml:space="preserve">crópole de Atenas (Grécia), </w:t>
      </w:r>
      <w:r w:rsidR="00A276A2">
        <w:rPr>
          <w:color w:val="000000"/>
          <w:shd w:val="clear" w:color="auto" w:fill="FFFFFF"/>
        </w:rPr>
        <w:t xml:space="preserve">as </w:t>
      </w:r>
      <w:r w:rsidR="00477A98">
        <w:rPr>
          <w:color w:val="000000"/>
          <w:shd w:val="clear" w:color="auto" w:fill="FFFFFF"/>
        </w:rPr>
        <w:t xml:space="preserve">pirâmides do Egito, </w:t>
      </w:r>
      <w:r w:rsidR="00A276A2">
        <w:rPr>
          <w:color w:val="000000"/>
          <w:shd w:val="clear" w:color="auto" w:fill="FFFFFF"/>
        </w:rPr>
        <w:t xml:space="preserve">a </w:t>
      </w:r>
      <w:r w:rsidR="00477A98">
        <w:rPr>
          <w:color w:val="000000"/>
          <w:shd w:val="clear" w:color="auto" w:fill="FFFFFF"/>
        </w:rPr>
        <w:t xml:space="preserve">cidade e </w:t>
      </w:r>
      <w:r w:rsidR="00A276A2">
        <w:rPr>
          <w:color w:val="000000"/>
          <w:shd w:val="clear" w:color="auto" w:fill="FFFFFF"/>
        </w:rPr>
        <w:t xml:space="preserve">as </w:t>
      </w:r>
      <w:r w:rsidR="00477A98">
        <w:rPr>
          <w:color w:val="000000"/>
          <w:shd w:val="clear" w:color="auto" w:fill="FFFFFF"/>
        </w:rPr>
        <w:t xml:space="preserve">pirâmides de Teotihuacán (México) </w:t>
      </w:r>
      <w:r w:rsidR="00A276A2">
        <w:rPr>
          <w:color w:val="000000"/>
          <w:shd w:val="clear" w:color="auto" w:fill="FFFFFF"/>
        </w:rPr>
        <w:t>e</w:t>
      </w:r>
      <w:r w:rsidR="00477A98">
        <w:rPr>
          <w:color w:val="000000"/>
          <w:shd w:val="clear" w:color="auto" w:fill="FFFFFF"/>
        </w:rPr>
        <w:t xml:space="preserve"> o palácio Taj Mahal (Índia)</w:t>
      </w:r>
      <w:r w:rsidR="00A276A2">
        <w:rPr>
          <w:color w:val="000000"/>
          <w:shd w:val="clear" w:color="auto" w:fill="FFFFFF"/>
        </w:rPr>
        <w:t>, entre outros</w:t>
      </w:r>
      <w:r w:rsidR="00477A98">
        <w:rPr>
          <w:color w:val="000000"/>
          <w:shd w:val="clear" w:color="auto" w:fill="FFFFFF"/>
        </w:rPr>
        <w:t>.</w:t>
      </w:r>
      <w:r w:rsidR="00A3618F">
        <w:t xml:space="preserve"> Os </w:t>
      </w:r>
      <w:r w:rsidR="00D00F97">
        <w:t>exemplos de</w:t>
      </w:r>
      <w:r w:rsidR="00477A98">
        <w:t xml:space="preserve"> </w:t>
      </w:r>
      <w:r w:rsidR="00477A98" w:rsidRPr="00A3618F">
        <w:rPr>
          <w:b/>
        </w:rPr>
        <w:t>patrimônios culturais imateriais</w:t>
      </w:r>
      <w:r w:rsidR="00477A98" w:rsidRPr="00A3618F">
        <w:t xml:space="preserve"> (ou intangíveis)</w:t>
      </w:r>
      <w:r w:rsidR="00D00F97">
        <w:t xml:space="preserve"> são:</w:t>
      </w:r>
      <w:r w:rsidR="00477A98" w:rsidRPr="00A3618F">
        <w:t xml:space="preserve"> </w:t>
      </w:r>
      <w:r w:rsidR="00477A98">
        <w:t>canto, dança, rituais religiosos, técnicas artesanais, expressões artísticas, jogos etc.</w:t>
      </w:r>
      <w:r w:rsidR="00D00F97">
        <w:t xml:space="preserve"> </w:t>
      </w:r>
      <w:r w:rsidR="00D00F97">
        <w:rPr>
          <w:color w:val="000000"/>
          <w:shd w:val="clear" w:color="auto" w:fill="FFFFFF"/>
        </w:rPr>
        <w:t>Nessa categoria, a Unesco reconheceu</w:t>
      </w:r>
      <w:r w:rsidR="00477A98">
        <w:t xml:space="preserve"> o carnaval de Barranquill</w:t>
      </w:r>
      <w:r w:rsidR="00477A98" w:rsidRPr="00A3618F">
        <w:t xml:space="preserve">a (Colômbia), </w:t>
      </w:r>
      <w:r w:rsidR="00D00F97">
        <w:t xml:space="preserve">o </w:t>
      </w:r>
      <w:r w:rsidR="00477A98" w:rsidRPr="00A3618F">
        <w:t xml:space="preserve">samba de roda e </w:t>
      </w:r>
      <w:r w:rsidR="00D00F97">
        <w:t xml:space="preserve">a </w:t>
      </w:r>
      <w:r w:rsidR="00477A98" w:rsidRPr="00A3618F">
        <w:t xml:space="preserve">capoeira </w:t>
      </w:r>
      <w:r w:rsidR="00D00F97">
        <w:t>(</w:t>
      </w:r>
      <w:r w:rsidR="00477A98" w:rsidRPr="00A3618F">
        <w:t>Brasil</w:t>
      </w:r>
      <w:r w:rsidR="00D00F97">
        <w:t>)</w:t>
      </w:r>
      <w:r w:rsidR="00477A98" w:rsidRPr="00A3618F">
        <w:t xml:space="preserve">, </w:t>
      </w:r>
      <w:r w:rsidR="00D00F97">
        <w:t xml:space="preserve">a </w:t>
      </w:r>
      <w:r w:rsidR="00477A98" w:rsidRPr="00A3618F">
        <w:t>tecelagem de cascas de árvore (Uganda)</w:t>
      </w:r>
      <w:r w:rsidR="00D00F97">
        <w:t xml:space="preserve"> e o</w:t>
      </w:r>
      <w:r w:rsidR="00477A98" w:rsidRPr="00A3618F">
        <w:t xml:space="preserve"> teatro de sombras </w:t>
      </w:r>
      <w:r w:rsidR="00D00F97">
        <w:t>(</w:t>
      </w:r>
      <w:r w:rsidR="00477A98" w:rsidRPr="00A3618F">
        <w:t>Camboja</w:t>
      </w:r>
      <w:r w:rsidR="00D00F97">
        <w:t xml:space="preserve">), entre </w:t>
      </w:r>
      <w:r w:rsidR="00477A98" w:rsidRPr="00A3618F">
        <w:t xml:space="preserve">outros. </w:t>
      </w:r>
      <w:r w:rsidR="009804FD">
        <w:t xml:space="preserve">Por sua vez, a </w:t>
      </w:r>
      <w:r w:rsidR="00477A98" w:rsidRPr="00A3618F">
        <w:t xml:space="preserve">lista do </w:t>
      </w:r>
      <w:r w:rsidR="00477A98" w:rsidRPr="009804FD">
        <w:rPr>
          <w:b/>
        </w:rPr>
        <w:t>patrimônio natural</w:t>
      </w:r>
      <w:r w:rsidR="00477A98" w:rsidRPr="00A3618F">
        <w:t xml:space="preserve"> </w:t>
      </w:r>
      <w:r w:rsidR="009804FD">
        <w:t xml:space="preserve">da Unesco </w:t>
      </w:r>
      <w:r w:rsidR="00477A98" w:rsidRPr="00A3618F">
        <w:t xml:space="preserve">conta com </w:t>
      </w:r>
      <w:r w:rsidR="00973A5A">
        <w:t>lugares</w:t>
      </w:r>
      <w:r w:rsidR="00973A5A" w:rsidRPr="00A3618F">
        <w:t xml:space="preserve"> </w:t>
      </w:r>
      <w:r w:rsidR="00477A98" w:rsidRPr="00A3618F">
        <w:t>de relevante interesse ecológico, como o parque e as cataratas do Iguaçu (Brasil), Baía de Ha Long (Vietnã), Monte Etn</w:t>
      </w:r>
      <w:r w:rsidR="00477A98">
        <w:t xml:space="preserve">a (Itália), </w:t>
      </w:r>
      <w:r w:rsidR="009804FD">
        <w:t>A</w:t>
      </w:r>
      <w:r w:rsidR="00477A98">
        <w:t>r</w:t>
      </w:r>
      <w:r w:rsidR="00477A98" w:rsidRPr="00A3618F">
        <w:t>co Durdle</w:t>
      </w:r>
      <w:r w:rsidR="009804FD">
        <w:t xml:space="preserve"> </w:t>
      </w:r>
      <w:r w:rsidR="00477A98" w:rsidRPr="00A3618F">
        <w:t>(</w:t>
      </w:r>
      <w:r w:rsidR="00477A98">
        <w:t xml:space="preserve">Reino Unido), Parque Nacional de Yosemite (EUA), Trópicos úmidos de Queensland (Austrália), </w:t>
      </w:r>
      <w:r w:rsidR="009804FD">
        <w:t>S</w:t>
      </w:r>
      <w:r w:rsidR="00477A98">
        <w:t xml:space="preserve">antuários do </w:t>
      </w:r>
      <w:r w:rsidR="009804FD">
        <w:t>P</w:t>
      </w:r>
      <w:r w:rsidR="00477A98">
        <w:t xml:space="preserve">anda </w:t>
      </w:r>
      <w:r w:rsidR="009804FD">
        <w:t>G</w:t>
      </w:r>
      <w:r w:rsidR="00477A98">
        <w:t>igante (China)</w:t>
      </w:r>
      <w:r w:rsidR="009804FD">
        <w:t>, entre outros.  Ressalte que e</w:t>
      </w:r>
      <w:r w:rsidR="00477A98">
        <w:t xml:space="preserve">xistem também os </w:t>
      </w:r>
      <w:r w:rsidR="009804FD">
        <w:t xml:space="preserve">chamados </w:t>
      </w:r>
      <w:r w:rsidR="00477A98" w:rsidRPr="009804FD">
        <w:rPr>
          <w:b/>
        </w:rPr>
        <w:t xml:space="preserve">patrimônios mistos </w:t>
      </w:r>
      <w:r w:rsidR="00477A98" w:rsidRPr="009B0EF9">
        <w:t>e as</w:t>
      </w:r>
      <w:r w:rsidR="00477A98" w:rsidRPr="009804FD">
        <w:rPr>
          <w:b/>
        </w:rPr>
        <w:t xml:space="preserve"> paisagens culturais </w:t>
      </w:r>
      <w:r w:rsidR="00477A98">
        <w:t>(caso d</w:t>
      </w:r>
      <w:r w:rsidR="00477A98" w:rsidRPr="009B0EF9">
        <w:t>o Rio de Janeiro), que preservam</w:t>
      </w:r>
      <w:r w:rsidR="00477A98">
        <w:t xml:space="preserve"> ao mesmo tempo o meio físico, biodiversidade e obras humanas.</w:t>
      </w:r>
    </w:p>
    <w:p w14:paraId="54195FFF" w14:textId="77777777" w:rsidR="00110A4A" w:rsidRDefault="00110A4A">
      <w:pPr>
        <w:rPr>
          <w:rFonts w:eastAsia="Tahoma"/>
        </w:rPr>
      </w:pPr>
      <w:r>
        <w:br w:type="page"/>
      </w:r>
    </w:p>
    <w:p w14:paraId="27A0543E" w14:textId="77777777" w:rsidR="00477A98" w:rsidRPr="00110A4A" w:rsidRDefault="00477A98" w:rsidP="00110A4A">
      <w:pPr>
        <w:pStyle w:val="01TITULO4"/>
      </w:pPr>
      <w:r w:rsidRPr="00110A4A">
        <w:lastRenderedPageBreak/>
        <w:t>Aula 3</w:t>
      </w:r>
    </w:p>
    <w:p w14:paraId="4CCCA3A4" w14:textId="77777777" w:rsidR="00477A98" w:rsidRPr="00D86927" w:rsidRDefault="00477A98" w:rsidP="00201F23">
      <w:pPr>
        <w:pStyle w:val="02TEXTOPRINCIPAL"/>
      </w:pPr>
      <w:r w:rsidRPr="00D86927">
        <w:rPr>
          <w:b/>
        </w:rPr>
        <w:t>Objetivo da aula:</w:t>
      </w:r>
      <w:r w:rsidRPr="00D86927">
        <w:t xml:space="preserve"> </w:t>
      </w:r>
      <w:r>
        <w:t>elaboração de</w:t>
      </w:r>
      <w:r w:rsidR="00115F9A">
        <w:t xml:space="preserve"> texto</w:t>
      </w:r>
      <w:r>
        <w:t xml:space="preserve"> disserta</w:t>
      </w:r>
      <w:r w:rsidR="00115F9A">
        <w:t>tivo</w:t>
      </w:r>
      <w:r>
        <w:t xml:space="preserve"> individual sobre o tema</w:t>
      </w:r>
      <w:r w:rsidR="008D1292">
        <w:t>.</w:t>
      </w:r>
    </w:p>
    <w:p w14:paraId="61AEB19A" w14:textId="60A7AB53" w:rsidR="00477A98" w:rsidRPr="00645619" w:rsidRDefault="00477A98" w:rsidP="00201F23">
      <w:pPr>
        <w:pStyle w:val="02TEXTOPRINCIPAL"/>
      </w:pPr>
      <w:r w:rsidRPr="00D86927">
        <w:rPr>
          <w:b/>
        </w:rPr>
        <w:t>Materiais específicos necessários:</w:t>
      </w:r>
      <w:r>
        <w:rPr>
          <w:b/>
        </w:rPr>
        <w:t xml:space="preserve"> </w:t>
      </w:r>
      <w:r w:rsidRPr="00746B9D">
        <w:t>caderno, lápis, canetas, atlas geogr</w:t>
      </w:r>
      <w:r>
        <w:t>áfico</w:t>
      </w:r>
      <w:r w:rsidR="008D1292">
        <w:t>.</w:t>
      </w:r>
    </w:p>
    <w:p w14:paraId="05E057C9" w14:textId="191271B7" w:rsidR="00477A98" w:rsidRPr="00D86927" w:rsidRDefault="00477A98" w:rsidP="00201F23">
      <w:pPr>
        <w:pStyle w:val="02TEXTOPRINCIPAL"/>
        <w:rPr>
          <w:b/>
        </w:rPr>
      </w:pPr>
      <w:r w:rsidRPr="00D86927">
        <w:rPr>
          <w:b/>
        </w:rPr>
        <w:t xml:space="preserve">Organização dos </w:t>
      </w:r>
      <w:r w:rsidR="001E7105">
        <w:rPr>
          <w:b/>
        </w:rPr>
        <w:t>estudantes</w:t>
      </w:r>
      <w:r w:rsidRPr="00D1166A">
        <w:rPr>
          <w:b/>
        </w:rPr>
        <w:t>:</w:t>
      </w:r>
      <w:r w:rsidRPr="00D1166A">
        <w:t xml:space="preserve"> individual</w:t>
      </w:r>
      <w:r w:rsidR="008D1292" w:rsidRPr="00D1166A">
        <w:t>.</w:t>
      </w:r>
    </w:p>
    <w:p w14:paraId="0A9470A5" w14:textId="77777777" w:rsidR="00477A98" w:rsidRDefault="00477A98" w:rsidP="00201F23">
      <w:pPr>
        <w:pStyle w:val="02TEXTOPRINCIPAL"/>
        <w:rPr>
          <w:b/>
        </w:rPr>
      </w:pPr>
      <w:r w:rsidRPr="00D86927">
        <w:rPr>
          <w:b/>
        </w:rPr>
        <w:t xml:space="preserve">Etapas de desenvolvimento: </w:t>
      </w:r>
    </w:p>
    <w:p w14:paraId="7BB22D60" w14:textId="77777777" w:rsidR="00477A98" w:rsidRPr="00110A4A" w:rsidRDefault="00477A98" w:rsidP="00110A4A">
      <w:pPr>
        <w:pStyle w:val="02TEXTOPRINCIPALBULLET"/>
      </w:pPr>
      <w:r w:rsidRPr="00110A4A">
        <w:t xml:space="preserve">Retome os resultados da discussão e proponha a elaboração de </w:t>
      </w:r>
      <w:r w:rsidR="00BA2248" w:rsidRPr="00110A4A">
        <w:t>um texto dissertativo</w:t>
      </w:r>
      <w:r w:rsidRPr="00110A4A">
        <w:t xml:space="preserve"> individual sobre o tema. Nel</w:t>
      </w:r>
      <w:r w:rsidR="00BA2248" w:rsidRPr="00110A4A">
        <w:t>e</w:t>
      </w:r>
      <w:r w:rsidRPr="00110A4A">
        <w:t xml:space="preserve">, </w:t>
      </w:r>
      <w:r w:rsidR="00BA2248" w:rsidRPr="00110A4A">
        <w:t>cada estudante</w:t>
      </w:r>
      <w:r w:rsidRPr="00110A4A">
        <w:t xml:space="preserve"> deverá discutir a importância da atuação da sociedade e de organizações internacionais</w:t>
      </w:r>
      <w:r w:rsidR="001E7105" w:rsidRPr="00110A4A">
        <w:t>,</w:t>
      </w:r>
      <w:r w:rsidRPr="00110A4A">
        <w:t xml:space="preserve"> como a Unesco</w:t>
      </w:r>
      <w:r w:rsidR="001E7105" w:rsidRPr="00110A4A">
        <w:t>,</w:t>
      </w:r>
      <w:r w:rsidRPr="00110A4A">
        <w:t xml:space="preserve"> para </w:t>
      </w:r>
      <w:r w:rsidR="00BA2248" w:rsidRPr="00110A4A">
        <w:t xml:space="preserve">a </w:t>
      </w:r>
      <w:r w:rsidRPr="00110A4A">
        <w:t>preserva</w:t>
      </w:r>
      <w:r w:rsidR="00BA2248" w:rsidRPr="00110A4A">
        <w:t>ção</w:t>
      </w:r>
      <w:r w:rsidRPr="00110A4A">
        <w:t xml:space="preserve"> </w:t>
      </w:r>
      <w:r w:rsidR="00BA2248" w:rsidRPr="00110A4A">
        <w:t>d</w:t>
      </w:r>
      <w:r w:rsidRPr="00110A4A">
        <w:t>os patrimônios</w:t>
      </w:r>
      <w:r w:rsidR="00AC3730" w:rsidRPr="00110A4A">
        <w:t xml:space="preserve"> culturais e naturais.</w:t>
      </w:r>
    </w:p>
    <w:p w14:paraId="7D83A7FE" w14:textId="77777777" w:rsidR="00477A98" w:rsidRPr="00110A4A" w:rsidRDefault="00D844A1" w:rsidP="00110A4A">
      <w:pPr>
        <w:pStyle w:val="02TEXTOPRINCIPALBULLET"/>
      </w:pPr>
      <w:r w:rsidRPr="00110A4A">
        <w:t>O texto dissertativi</w:t>
      </w:r>
      <w:r w:rsidR="001E7105" w:rsidRPr="00110A4A">
        <w:t>vo</w:t>
      </w:r>
      <w:r w:rsidR="00477A98" w:rsidRPr="00110A4A">
        <w:t xml:space="preserve"> deverá ser feit</w:t>
      </w:r>
      <w:r w:rsidRPr="00110A4A">
        <w:t>o</w:t>
      </w:r>
      <w:r w:rsidR="00477A98" w:rsidRPr="00110A4A">
        <w:t xml:space="preserve"> e entregue na aula. </w:t>
      </w:r>
    </w:p>
    <w:p w14:paraId="3ED0BFAC" w14:textId="73A13259" w:rsidR="00477A98" w:rsidRPr="00110A4A" w:rsidRDefault="00477A98" w:rsidP="00110A4A">
      <w:pPr>
        <w:pStyle w:val="02TEXTOPRINCIPALBULLET"/>
      </w:pPr>
      <w:r w:rsidRPr="00110A4A">
        <w:t>Aproveite para encaminhar as propostas de avaliação</w:t>
      </w:r>
      <w:r w:rsidR="00985210" w:rsidRPr="00110A4A">
        <w:t xml:space="preserve"> e autoavali</w:t>
      </w:r>
      <w:r w:rsidR="00D844A1" w:rsidRPr="00110A4A">
        <w:t>ação</w:t>
      </w:r>
      <w:r w:rsidRPr="00110A4A">
        <w:t xml:space="preserve"> a serem respondidas e devolvidas na próxima aula.</w:t>
      </w:r>
    </w:p>
    <w:p w14:paraId="2390DB6A" w14:textId="2C7FF2E3" w:rsidR="009755C3" w:rsidRPr="00110A4A" w:rsidRDefault="009755C3" w:rsidP="00110A4A">
      <w:pPr>
        <w:pStyle w:val="02TEXTOPRINCIPAL"/>
      </w:pPr>
      <w:r w:rsidRPr="00110A4A">
        <w:br w:type="page"/>
      </w:r>
    </w:p>
    <w:p w14:paraId="073E2A3B" w14:textId="7A8A36DA" w:rsidR="00477A98" w:rsidRPr="00110A4A" w:rsidRDefault="00477A98" w:rsidP="00110A4A">
      <w:pPr>
        <w:pStyle w:val="01TITULO3"/>
      </w:pPr>
      <w:r w:rsidRPr="00110A4A">
        <w:lastRenderedPageBreak/>
        <w:t>AVALIAÇÃO FINAL DAS ATIVIDADES REALIZADAS</w:t>
      </w:r>
    </w:p>
    <w:p w14:paraId="019B5BF4" w14:textId="77777777" w:rsidR="001171C5" w:rsidRPr="00110A4A" w:rsidRDefault="001171C5" w:rsidP="00110A4A">
      <w:pPr>
        <w:pStyle w:val="01TITULO4"/>
      </w:pPr>
      <w:r w:rsidRPr="00110A4A">
        <w:t>Avaliação geral</w:t>
      </w:r>
    </w:p>
    <w:p w14:paraId="76E6E02A" w14:textId="77777777" w:rsidR="008D1292" w:rsidRPr="00110A4A" w:rsidRDefault="008D1292" w:rsidP="00110A4A">
      <w:pPr>
        <w:pStyle w:val="02TEXTOPRINCIPAL"/>
      </w:pPr>
    </w:p>
    <w:p w14:paraId="12329715" w14:textId="77777777" w:rsidR="00477A98" w:rsidRPr="008C6BBB" w:rsidRDefault="00477A98" w:rsidP="00477A98">
      <w:pPr>
        <w:pStyle w:val="02TEXTOPRINCIPAL"/>
        <w:rPr>
          <w:b/>
        </w:rPr>
      </w:pPr>
      <w:r w:rsidRPr="008C6BBB">
        <w:rPr>
          <w:b/>
        </w:rPr>
        <w:t>Avaliação das habilidades</w:t>
      </w:r>
    </w:p>
    <w:p w14:paraId="39DAC2CB" w14:textId="77777777" w:rsidR="00A9081E" w:rsidRPr="00110A4A" w:rsidRDefault="00477A98" w:rsidP="00110A4A">
      <w:pPr>
        <w:pStyle w:val="02TEXTOPRINCIPALBULLET"/>
      </w:pPr>
      <w:r w:rsidRPr="00110A4A">
        <w:t>Verifique se o estudante atingiu</w:t>
      </w:r>
      <w:r w:rsidR="00A90DD5" w:rsidRPr="00110A4A">
        <w:t xml:space="preserve"> os objetivos e habilidades previstos. Caso isso não tenha ocorrido, programe atividades extras, como elaborar glossário sobre os tipos de patrimônio</w:t>
      </w:r>
      <w:r w:rsidR="00F2113F" w:rsidRPr="00110A4A">
        <w:t xml:space="preserve"> da humani</w:t>
      </w:r>
      <w:r w:rsidR="000E1A8B" w:rsidRPr="00110A4A">
        <w:t>dade de acordo com a Unesco</w:t>
      </w:r>
      <w:r w:rsidRPr="00110A4A">
        <w:t xml:space="preserve"> e buscar novos exemplos de cada um deles.</w:t>
      </w:r>
    </w:p>
    <w:p w14:paraId="186FA823" w14:textId="77777777" w:rsidR="00A9081E" w:rsidRPr="00110A4A" w:rsidRDefault="00A9081E" w:rsidP="00110A4A">
      <w:pPr>
        <w:pStyle w:val="02TEXTOPRINCIPAL"/>
      </w:pPr>
    </w:p>
    <w:p w14:paraId="0E91F7A5" w14:textId="77777777" w:rsidR="00477A98" w:rsidRPr="008C6BBB" w:rsidRDefault="00477A98" w:rsidP="00477A98">
      <w:pPr>
        <w:pStyle w:val="02TEXTOPRINCIPAL"/>
        <w:rPr>
          <w:b/>
        </w:rPr>
      </w:pPr>
      <w:r w:rsidRPr="008C6BBB">
        <w:rPr>
          <w:b/>
        </w:rPr>
        <w:t>Avaliação geral das atividades</w:t>
      </w:r>
    </w:p>
    <w:p w14:paraId="10D63FDF" w14:textId="77777777" w:rsidR="00477A98" w:rsidRPr="00110A4A" w:rsidRDefault="00477A98" w:rsidP="00110A4A">
      <w:pPr>
        <w:pStyle w:val="02TEXTOPRINCIPALBULLET"/>
      </w:pPr>
      <w:r w:rsidRPr="00110A4A">
        <w:t xml:space="preserve">Avaliar a participação, </w:t>
      </w:r>
      <w:r w:rsidR="000E1A8B" w:rsidRPr="00110A4A">
        <w:t xml:space="preserve">a </w:t>
      </w:r>
      <w:r w:rsidRPr="00110A4A">
        <w:t xml:space="preserve">cooperação e </w:t>
      </w:r>
      <w:r w:rsidR="000E1A8B" w:rsidRPr="00110A4A">
        <w:t xml:space="preserve">as </w:t>
      </w:r>
      <w:r w:rsidRPr="00110A4A">
        <w:t>contribuições de cada estudante nos pequenos grupos e nas discussões com toda a turma</w:t>
      </w:r>
      <w:r w:rsidR="00A90DD5" w:rsidRPr="00110A4A">
        <w:t xml:space="preserve">. </w:t>
      </w:r>
    </w:p>
    <w:p w14:paraId="065D1A11" w14:textId="77777777" w:rsidR="00477A98" w:rsidRPr="00110A4A" w:rsidRDefault="00A90DD5" w:rsidP="00110A4A">
      <w:pPr>
        <w:pStyle w:val="02TEXTOPRINCIPALBULLET"/>
      </w:pPr>
      <w:r w:rsidRPr="00110A4A">
        <w:t xml:space="preserve">Registrar a apresentação do relatório </w:t>
      </w:r>
      <w:r w:rsidR="000E1A8B" w:rsidRPr="00110A4A">
        <w:t xml:space="preserve">e do texto dissertativo </w:t>
      </w:r>
      <w:r w:rsidR="00477A98" w:rsidRPr="00110A4A">
        <w:t>nos prazos estabelecidos.</w:t>
      </w:r>
    </w:p>
    <w:p w14:paraId="3CBDBFAA" w14:textId="77777777" w:rsidR="00477A98" w:rsidRPr="00110A4A" w:rsidRDefault="00477A98" w:rsidP="00110A4A">
      <w:pPr>
        <w:pStyle w:val="02TEXTOPRINCIPALBULLET"/>
      </w:pPr>
      <w:r w:rsidRPr="00110A4A">
        <w:t xml:space="preserve">Avaliar a clareza, </w:t>
      </w:r>
      <w:r w:rsidR="0052222C" w:rsidRPr="00110A4A">
        <w:t xml:space="preserve">a </w:t>
      </w:r>
      <w:r w:rsidRPr="00110A4A">
        <w:t xml:space="preserve">correção e </w:t>
      </w:r>
      <w:r w:rsidR="0052222C" w:rsidRPr="00110A4A">
        <w:t xml:space="preserve">a </w:t>
      </w:r>
      <w:r w:rsidRPr="00110A4A">
        <w:t xml:space="preserve">organização das informações contidas </w:t>
      </w:r>
      <w:r w:rsidR="0052222C" w:rsidRPr="00110A4A">
        <w:t>no texto dissertativo elaborado</w:t>
      </w:r>
      <w:r w:rsidRPr="00110A4A">
        <w:t>.</w:t>
      </w:r>
    </w:p>
    <w:p w14:paraId="566EAD28" w14:textId="77777777" w:rsidR="00477A98" w:rsidRPr="00110A4A" w:rsidRDefault="00477A98" w:rsidP="00110A4A">
      <w:pPr>
        <w:pStyle w:val="02TEXTOPRINCIPALBULLET"/>
      </w:pPr>
      <w:r w:rsidRPr="00110A4A">
        <w:t xml:space="preserve">Observar no texto </w:t>
      </w:r>
      <w:r w:rsidR="0052222C" w:rsidRPr="00110A4A">
        <w:t xml:space="preserve">as </w:t>
      </w:r>
      <w:r w:rsidRPr="00110A4A">
        <w:t>capacidades de reconhecer pontos de vista e argumentar.</w:t>
      </w:r>
    </w:p>
    <w:p w14:paraId="6EF5AD8C" w14:textId="77777777" w:rsidR="00477A98" w:rsidRPr="00110A4A" w:rsidRDefault="00477A98" w:rsidP="00110A4A">
      <w:pPr>
        <w:pStyle w:val="02TEXTOPRINCIPALBULLET"/>
      </w:pPr>
      <w:r w:rsidRPr="00110A4A">
        <w:t xml:space="preserve">Avaliar a clareza e </w:t>
      </w:r>
      <w:r w:rsidR="0052222C" w:rsidRPr="00110A4A">
        <w:t xml:space="preserve">a </w:t>
      </w:r>
      <w:r w:rsidRPr="00110A4A">
        <w:t>correção de argumentos expostos nos debates coletivos.</w:t>
      </w:r>
    </w:p>
    <w:p w14:paraId="620FC1C7" w14:textId="77777777" w:rsidR="00477A98" w:rsidRPr="00110A4A" w:rsidRDefault="00477A98" w:rsidP="00110A4A">
      <w:pPr>
        <w:pStyle w:val="02TEXTOPRINCIPALBULLET"/>
      </w:pPr>
      <w:r w:rsidRPr="00110A4A">
        <w:t>Observar a compreensão de noções como organização multilateral, cultura, patrimônio cultural material e imaterial, patrimônio natural.</w:t>
      </w:r>
    </w:p>
    <w:p w14:paraId="1189DB1E" w14:textId="77777777" w:rsidR="00477A98" w:rsidRPr="00110A4A" w:rsidRDefault="00477A98" w:rsidP="00110A4A">
      <w:pPr>
        <w:pStyle w:val="02TEXTOPRINCIPAL"/>
      </w:pPr>
    </w:p>
    <w:p w14:paraId="70A7CFFC" w14:textId="77777777" w:rsidR="00477A98" w:rsidRPr="00110A4A" w:rsidRDefault="00477A98" w:rsidP="00110A4A">
      <w:pPr>
        <w:pStyle w:val="01TITULO3"/>
      </w:pPr>
      <w:r w:rsidRPr="00110A4A">
        <w:t>AUTOAVALIAÇÃO</w:t>
      </w:r>
    </w:p>
    <w:p w14:paraId="70E2D853" w14:textId="77777777" w:rsidR="00477A98" w:rsidRPr="00110A4A" w:rsidRDefault="00477A98" w:rsidP="00110A4A">
      <w:pPr>
        <w:pStyle w:val="02TEXTOPRINCIPALBULLET"/>
      </w:pPr>
      <w:r w:rsidRPr="00110A4A">
        <w:t>Outras questões podem auxiliar o estudante na autoavaliação, tais como:</w:t>
      </w:r>
    </w:p>
    <w:p w14:paraId="7DCAF9F5" w14:textId="77777777" w:rsidR="00477A98" w:rsidRPr="00110A4A" w:rsidRDefault="00477A98" w:rsidP="00110A4A">
      <w:pPr>
        <w:pStyle w:val="02TEXTOPRINCIPAL"/>
      </w:pPr>
      <w:r w:rsidRPr="00110A4A">
        <w:t xml:space="preserve">Fazem parte da lista do patrimônio imaterial da humanidade no Brasil: </w:t>
      </w:r>
      <w:r w:rsidR="00462B55" w:rsidRPr="00110A4A">
        <w:t xml:space="preserve">o </w:t>
      </w:r>
      <w:r w:rsidRPr="00110A4A">
        <w:t xml:space="preserve">samba de roda, </w:t>
      </w:r>
      <w:r w:rsidR="00462B55" w:rsidRPr="00110A4A">
        <w:t xml:space="preserve">a </w:t>
      </w:r>
      <w:r w:rsidRPr="00110A4A">
        <w:t xml:space="preserve">roda de capoeira, a procissão do Círio de Nazaré, o frevo, a pintura corporal e arte gráfica do povo indígena Wajãpi e </w:t>
      </w:r>
      <w:r w:rsidR="00462B55" w:rsidRPr="00110A4A">
        <w:t xml:space="preserve">o </w:t>
      </w:r>
      <w:r w:rsidRPr="00110A4A">
        <w:t>ritual do povo indígena Enawene Nawe.</w:t>
      </w:r>
    </w:p>
    <w:p w14:paraId="34F2EAB1" w14:textId="77777777" w:rsidR="0070496C" w:rsidRPr="00110A4A" w:rsidRDefault="0070496C" w:rsidP="00110A4A">
      <w:pPr>
        <w:pStyle w:val="02TEXTOPRINCIPAL"/>
      </w:pPr>
    </w:p>
    <w:p w14:paraId="6EE424C9" w14:textId="6D5D7232" w:rsidR="00477A98" w:rsidRPr="00110A4A" w:rsidRDefault="00477A98" w:rsidP="00110A4A">
      <w:pPr>
        <w:pStyle w:val="02TEXTOPRINCIPAL"/>
      </w:pPr>
      <w:r w:rsidRPr="00110A4A">
        <w:t xml:space="preserve">Sobre isso, responda: </w:t>
      </w:r>
    </w:p>
    <w:p w14:paraId="41642BBB" w14:textId="77777777" w:rsidR="00477A98" w:rsidRPr="00110A4A" w:rsidRDefault="00923F02" w:rsidP="00110A4A">
      <w:pPr>
        <w:pStyle w:val="02TEXTOPRINCIPAL"/>
      </w:pPr>
      <w:r w:rsidRPr="00110A4A">
        <w:t xml:space="preserve">a) </w:t>
      </w:r>
      <w:r w:rsidR="00477A98" w:rsidRPr="00110A4A">
        <w:t xml:space="preserve">De quais matrizes culturais brasileiras se originam essas manifestações? </w:t>
      </w:r>
    </w:p>
    <w:p w14:paraId="3AEE7063" w14:textId="77777777" w:rsidR="005033C5" w:rsidRPr="00110A4A" w:rsidRDefault="005033C5" w:rsidP="00110A4A">
      <w:pPr>
        <w:pStyle w:val="02TEXTOPRINCIPAL"/>
        <w:rPr>
          <w:i/>
        </w:rPr>
      </w:pPr>
      <w:r w:rsidRPr="00110A4A">
        <w:rPr>
          <w:i/>
        </w:rPr>
        <w:t>Capoeira, samba de roda e frevo são de origem africana. O frevo tem outras influências, pois sua música resulta da fusão de vários ritmos, incluindo europeus, como a polca. Há passos da dança que vêm da capoeira. As pinturas corporais e o ritual citado originam-se de culturas indígenas. O Círio de Nazaré é uma celebração religiosa de origem católica, portanto, portuguesa e europeia.</w:t>
      </w:r>
    </w:p>
    <w:p w14:paraId="1118557A" w14:textId="77777777" w:rsidR="0070496C" w:rsidRPr="00110A4A" w:rsidRDefault="0070496C" w:rsidP="00110A4A">
      <w:pPr>
        <w:pStyle w:val="02TEXTOPRINCIPAL"/>
      </w:pPr>
    </w:p>
    <w:p w14:paraId="685A5C6E" w14:textId="690F756A" w:rsidR="00477A98" w:rsidRPr="00110A4A" w:rsidRDefault="00923F02" w:rsidP="00110A4A">
      <w:pPr>
        <w:pStyle w:val="02TEXTOPRINCIPAL"/>
      </w:pPr>
      <w:r w:rsidRPr="00110A4A">
        <w:t xml:space="preserve">b) </w:t>
      </w:r>
      <w:r w:rsidR="00477A98" w:rsidRPr="00110A4A">
        <w:t xml:space="preserve">Há expressão de alguma delas no seu município ou região? Quais? </w:t>
      </w:r>
    </w:p>
    <w:p w14:paraId="6D98D953" w14:textId="77777777" w:rsidR="005033C5" w:rsidRPr="00110A4A" w:rsidRDefault="005033C5" w:rsidP="00110A4A">
      <w:pPr>
        <w:pStyle w:val="02TEXTOPRINCIPAL"/>
        <w:rPr>
          <w:i/>
        </w:rPr>
      </w:pPr>
      <w:r w:rsidRPr="00110A4A">
        <w:rPr>
          <w:i/>
        </w:rPr>
        <w:t>Resposta pessoal.</w:t>
      </w:r>
    </w:p>
    <w:p w14:paraId="1BD63E8A" w14:textId="77777777" w:rsidR="00477A98" w:rsidRPr="00110A4A" w:rsidRDefault="00477A98" w:rsidP="00110A4A">
      <w:pPr>
        <w:pStyle w:val="02TEXTOPRINCIPAL"/>
      </w:pPr>
    </w:p>
    <w:p w14:paraId="0529F181" w14:textId="77777777" w:rsidR="00477A98" w:rsidRPr="00110A4A" w:rsidRDefault="00A90DD5" w:rsidP="00110A4A">
      <w:pPr>
        <w:pStyle w:val="01TITULO3"/>
      </w:pPr>
      <w:r w:rsidRPr="00110A4A">
        <w:t>Fontes de consulta</w:t>
      </w:r>
    </w:p>
    <w:p w14:paraId="35228C46" w14:textId="04296134" w:rsidR="00534E96" w:rsidRDefault="0070496C" w:rsidP="00534E96">
      <w:pPr>
        <w:pStyle w:val="02TEXTOPRINCIPAL"/>
      </w:pPr>
      <w:r>
        <w:t xml:space="preserve">UNESCO. </w:t>
      </w:r>
      <w:r w:rsidRPr="0070496C">
        <w:rPr>
          <w:i/>
        </w:rPr>
        <w:t xml:space="preserve">Comitê </w:t>
      </w:r>
      <w:r w:rsidR="00534E96" w:rsidRPr="0070496C">
        <w:rPr>
          <w:i/>
        </w:rPr>
        <w:t>do Patrimônio Mundial inscreve 19 novos sítios na Lista do Patrimônio Mundial</w:t>
      </w:r>
      <w:r>
        <w:t xml:space="preserve">. </w:t>
      </w:r>
      <w:r w:rsidR="00534E96">
        <w:t>Disponível em: &lt;</w:t>
      </w:r>
      <w:hyperlink r:id="rId9" w:history="1">
        <w:r w:rsidR="00534E96" w:rsidRPr="00110A4A">
          <w:rPr>
            <w:rStyle w:val="Hyperlink"/>
          </w:rPr>
          <w:t>http://www.unesco.org/new/pt/brasilia/about-this-office/single-view/news/world_heritage_committee_has_inscribed_a_total_of_19_sites_o/</w:t>
        </w:r>
      </w:hyperlink>
      <w:r w:rsidR="00534E96">
        <w:t>&gt;. Acesso em: 30 set. 2018.</w:t>
      </w:r>
    </w:p>
    <w:p w14:paraId="096C2BEE" w14:textId="1F17BEEB" w:rsidR="00A15A09" w:rsidRDefault="0070496C" w:rsidP="00A15A09">
      <w:pPr>
        <w:pStyle w:val="02TEXTOPRINCIPAL"/>
      </w:pPr>
      <w:r>
        <w:t xml:space="preserve">_______ </w:t>
      </w:r>
      <w:r w:rsidR="00A15A09">
        <w:t xml:space="preserve">. </w:t>
      </w:r>
      <w:r w:rsidR="00A15A09" w:rsidRPr="009755C3">
        <w:rPr>
          <w:i/>
        </w:rPr>
        <w:t>Patrimônio Mundial no Brasil</w:t>
      </w:r>
      <w:r w:rsidR="00A15A09">
        <w:t>. Disponível em: &lt;</w:t>
      </w:r>
      <w:hyperlink r:id="rId10" w:history="1">
        <w:r w:rsidR="00A15A09" w:rsidRPr="00110A4A">
          <w:rPr>
            <w:rStyle w:val="Hyperlink"/>
          </w:rPr>
          <w:t>http://www.unesco.org/new/pt/brasilia/culture/world-heritage/list-of-world-heritage-in-brazil/</w:t>
        </w:r>
      </w:hyperlink>
      <w:r w:rsidR="00A15A09">
        <w:t>&gt;. Aces</w:t>
      </w:r>
      <w:r w:rsidR="00B90572">
        <w:t>s</w:t>
      </w:r>
      <w:r w:rsidR="00A15A09">
        <w:t xml:space="preserve">o em: 30 set. 2018. </w:t>
      </w:r>
    </w:p>
    <w:sectPr w:rsidR="00A15A09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82F44" w14:textId="77777777" w:rsidR="00566904" w:rsidRDefault="00566904">
      <w:r>
        <w:separator/>
      </w:r>
    </w:p>
  </w:endnote>
  <w:endnote w:type="continuationSeparator" w:id="0">
    <w:p w14:paraId="24A7F51E" w14:textId="77777777" w:rsidR="00566904" w:rsidRDefault="00566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C237DE-7009-4358-A781-B10DD7521534}"/>
    <w:embedBold r:id="rId2" w:fontKey="{EFC3B2C8-7405-450B-AAA9-5AF6A5449238}"/>
    <w:embedItalic r:id="rId3" w:fontKey="{D59D0487-6B88-4D94-A3D2-032C6BF0C6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B094B1CC-98CD-4246-A315-EEAFD8C87F61}"/>
    <w:embedBold r:id="rId5" w:fontKey="{23D09BE5-EA5F-4ABF-B474-AF5E90883A81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AB5BE44A-C95E-4F33-A71A-4F6E196636A0}"/>
    <w:embedBold r:id="rId7" w:fontKey="{D8E6E075-E2E5-42B4-88A2-267CE5E656A4}"/>
    <w:embedBoldItalic r:id="rId8" w:fontKey="{56DB39F4-0A25-45F0-A5D7-4522026BD735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EC8DB83-BA51-41A8-B564-B9DCF8487E8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D18BF64-1284-4F8B-9367-E8AFE43EFEB3}"/>
    <w:embedBold r:id="rId11" w:fontKey="{F0F68D1A-86C0-41B7-8208-185CE9F4181D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10A4A" w:rsidRPr="005A1C11" w14:paraId="0E39CBF5" w14:textId="77777777" w:rsidTr="00C22E1C">
      <w:tc>
        <w:tcPr>
          <w:tcW w:w="9606" w:type="dxa"/>
        </w:tcPr>
        <w:p w14:paraId="44166B6A" w14:textId="77777777" w:rsidR="00110A4A" w:rsidRPr="005A1C11" w:rsidRDefault="00110A4A" w:rsidP="00110A4A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r w:rsidRPr="00D64152">
            <w:rPr>
              <w:i/>
              <w:sz w:val="14"/>
              <w:szCs w:val="14"/>
            </w:rPr>
            <w:t>International</w:t>
          </w:r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B238F36" w14:textId="014EB294" w:rsidR="00110A4A" w:rsidRPr="005A1C11" w:rsidRDefault="00110A4A" w:rsidP="00110A4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57542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6ADC42A" w14:textId="77777777" w:rsidR="00A64C50" w:rsidRPr="00110A4A" w:rsidRDefault="00A64C50" w:rsidP="00110A4A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4C1A4" w14:textId="77777777" w:rsidR="00566904" w:rsidRDefault="00566904">
      <w:r>
        <w:rPr>
          <w:color w:val="000000"/>
        </w:rPr>
        <w:separator/>
      </w:r>
    </w:p>
  </w:footnote>
  <w:footnote w:type="continuationSeparator" w:id="0">
    <w:p w14:paraId="38539F26" w14:textId="77777777" w:rsidR="00566904" w:rsidRDefault="00566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A47CF" w14:textId="77777777" w:rsidR="00A64C50" w:rsidRDefault="00A64C50">
    <w:r>
      <w:rPr>
        <w:noProof/>
        <w:lang w:eastAsia="pt-BR" w:bidi="ar-SA"/>
      </w:rPr>
      <w:drawing>
        <wp:inline distT="0" distB="0" distL="0" distR="0" wp14:anchorId="5D3D914B" wp14:editId="1DFBD95E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762"/>
    <w:rsid w:val="00005D8C"/>
    <w:rsid w:val="00011A2D"/>
    <w:rsid w:val="00022435"/>
    <w:rsid w:val="00032FED"/>
    <w:rsid w:val="00037D34"/>
    <w:rsid w:val="00037FC4"/>
    <w:rsid w:val="00045B1E"/>
    <w:rsid w:val="00046421"/>
    <w:rsid w:val="000628EC"/>
    <w:rsid w:val="000645F5"/>
    <w:rsid w:val="00066DD5"/>
    <w:rsid w:val="00072F17"/>
    <w:rsid w:val="000732E1"/>
    <w:rsid w:val="00073533"/>
    <w:rsid w:val="00074436"/>
    <w:rsid w:val="000754CF"/>
    <w:rsid w:val="00075D7F"/>
    <w:rsid w:val="00076EF4"/>
    <w:rsid w:val="00080802"/>
    <w:rsid w:val="0008090B"/>
    <w:rsid w:val="000822D3"/>
    <w:rsid w:val="00082507"/>
    <w:rsid w:val="00094A4D"/>
    <w:rsid w:val="00096D5C"/>
    <w:rsid w:val="000A434A"/>
    <w:rsid w:val="000A6D16"/>
    <w:rsid w:val="000A7F47"/>
    <w:rsid w:val="000B24FD"/>
    <w:rsid w:val="000C615D"/>
    <w:rsid w:val="000C6EC8"/>
    <w:rsid w:val="000D004C"/>
    <w:rsid w:val="000D1E72"/>
    <w:rsid w:val="000D315D"/>
    <w:rsid w:val="000D6B84"/>
    <w:rsid w:val="000E10A9"/>
    <w:rsid w:val="000E1A8B"/>
    <w:rsid w:val="000E1BFC"/>
    <w:rsid w:val="000F2447"/>
    <w:rsid w:val="000F29A5"/>
    <w:rsid w:val="000F4578"/>
    <w:rsid w:val="000F5C3E"/>
    <w:rsid w:val="000F6937"/>
    <w:rsid w:val="000F6984"/>
    <w:rsid w:val="001000E2"/>
    <w:rsid w:val="00100500"/>
    <w:rsid w:val="00100BA4"/>
    <w:rsid w:val="001010A4"/>
    <w:rsid w:val="001036C4"/>
    <w:rsid w:val="00104915"/>
    <w:rsid w:val="00106A52"/>
    <w:rsid w:val="0010711F"/>
    <w:rsid w:val="00110A4A"/>
    <w:rsid w:val="00115F9A"/>
    <w:rsid w:val="001171C5"/>
    <w:rsid w:val="001237AE"/>
    <w:rsid w:val="00126F41"/>
    <w:rsid w:val="00127A8A"/>
    <w:rsid w:val="00132648"/>
    <w:rsid w:val="0013727E"/>
    <w:rsid w:val="00141D6E"/>
    <w:rsid w:val="001426B3"/>
    <w:rsid w:val="00142712"/>
    <w:rsid w:val="00143684"/>
    <w:rsid w:val="00157426"/>
    <w:rsid w:val="00157466"/>
    <w:rsid w:val="00157B44"/>
    <w:rsid w:val="001643A2"/>
    <w:rsid w:val="001656A0"/>
    <w:rsid w:val="001656C0"/>
    <w:rsid w:val="001723B2"/>
    <w:rsid w:val="0018005D"/>
    <w:rsid w:val="00182B00"/>
    <w:rsid w:val="00184842"/>
    <w:rsid w:val="00184CD9"/>
    <w:rsid w:val="00190A29"/>
    <w:rsid w:val="00190B86"/>
    <w:rsid w:val="001A0A00"/>
    <w:rsid w:val="001A6976"/>
    <w:rsid w:val="001B0692"/>
    <w:rsid w:val="001B0C32"/>
    <w:rsid w:val="001B1C0E"/>
    <w:rsid w:val="001B21B6"/>
    <w:rsid w:val="001B4098"/>
    <w:rsid w:val="001B469D"/>
    <w:rsid w:val="001B73EE"/>
    <w:rsid w:val="001B7BE9"/>
    <w:rsid w:val="001C0EE2"/>
    <w:rsid w:val="001C1330"/>
    <w:rsid w:val="001C1504"/>
    <w:rsid w:val="001C28F8"/>
    <w:rsid w:val="001C775D"/>
    <w:rsid w:val="001D3606"/>
    <w:rsid w:val="001D61FD"/>
    <w:rsid w:val="001D74E5"/>
    <w:rsid w:val="001E7105"/>
    <w:rsid w:val="001F3A51"/>
    <w:rsid w:val="001F671A"/>
    <w:rsid w:val="00201F23"/>
    <w:rsid w:val="0020310F"/>
    <w:rsid w:val="0020549D"/>
    <w:rsid w:val="00207499"/>
    <w:rsid w:val="00210B7C"/>
    <w:rsid w:val="002114EE"/>
    <w:rsid w:val="00211B7C"/>
    <w:rsid w:val="002121CA"/>
    <w:rsid w:val="002122E9"/>
    <w:rsid w:val="0021327E"/>
    <w:rsid w:val="00220C34"/>
    <w:rsid w:val="002227F8"/>
    <w:rsid w:val="00224111"/>
    <w:rsid w:val="00224A68"/>
    <w:rsid w:val="002404B7"/>
    <w:rsid w:val="0024169D"/>
    <w:rsid w:val="0024741A"/>
    <w:rsid w:val="00250311"/>
    <w:rsid w:val="00250FF2"/>
    <w:rsid w:val="00255813"/>
    <w:rsid w:val="0026129E"/>
    <w:rsid w:val="00261BAC"/>
    <w:rsid w:val="00261D17"/>
    <w:rsid w:val="0026306A"/>
    <w:rsid w:val="00266215"/>
    <w:rsid w:val="00270BF1"/>
    <w:rsid w:val="00273B92"/>
    <w:rsid w:val="00285708"/>
    <w:rsid w:val="0029448A"/>
    <w:rsid w:val="002A320C"/>
    <w:rsid w:val="002A325A"/>
    <w:rsid w:val="002A3717"/>
    <w:rsid w:val="002A7E0F"/>
    <w:rsid w:val="002B4436"/>
    <w:rsid w:val="002B4778"/>
    <w:rsid w:val="002B4837"/>
    <w:rsid w:val="002B4AA3"/>
    <w:rsid w:val="002B4DF4"/>
    <w:rsid w:val="002C247E"/>
    <w:rsid w:val="002C2992"/>
    <w:rsid w:val="002C49D0"/>
    <w:rsid w:val="002E17EF"/>
    <w:rsid w:val="002E5353"/>
    <w:rsid w:val="002E6704"/>
    <w:rsid w:val="002F0672"/>
    <w:rsid w:val="002F294E"/>
    <w:rsid w:val="002F74DF"/>
    <w:rsid w:val="00302EF1"/>
    <w:rsid w:val="00307777"/>
    <w:rsid w:val="003107D2"/>
    <w:rsid w:val="00310D10"/>
    <w:rsid w:val="00316AB6"/>
    <w:rsid w:val="00320E09"/>
    <w:rsid w:val="00327650"/>
    <w:rsid w:val="003329BB"/>
    <w:rsid w:val="00333DD9"/>
    <w:rsid w:val="00335CFE"/>
    <w:rsid w:val="00335E8A"/>
    <w:rsid w:val="003368AC"/>
    <w:rsid w:val="00337B71"/>
    <w:rsid w:val="00341407"/>
    <w:rsid w:val="003418F7"/>
    <w:rsid w:val="00343BF8"/>
    <w:rsid w:val="00347217"/>
    <w:rsid w:val="003524C2"/>
    <w:rsid w:val="00352C2B"/>
    <w:rsid w:val="00352D0A"/>
    <w:rsid w:val="00352FEA"/>
    <w:rsid w:val="003542A1"/>
    <w:rsid w:val="003610A4"/>
    <w:rsid w:val="003619E6"/>
    <w:rsid w:val="00372811"/>
    <w:rsid w:val="003734BE"/>
    <w:rsid w:val="003736EE"/>
    <w:rsid w:val="00375469"/>
    <w:rsid w:val="0038099E"/>
    <w:rsid w:val="003809A3"/>
    <w:rsid w:val="0038753F"/>
    <w:rsid w:val="003926BD"/>
    <w:rsid w:val="00393A25"/>
    <w:rsid w:val="003A1DDD"/>
    <w:rsid w:val="003B473D"/>
    <w:rsid w:val="003B70BA"/>
    <w:rsid w:val="003C0831"/>
    <w:rsid w:val="003C18AB"/>
    <w:rsid w:val="003D5486"/>
    <w:rsid w:val="003D6FFB"/>
    <w:rsid w:val="003D75AC"/>
    <w:rsid w:val="003E23AF"/>
    <w:rsid w:val="003F563C"/>
    <w:rsid w:val="004003B7"/>
    <w:rsid w:val="00402392"/>
    <w:rsid w:val="004030B8"/>
    <w:rsid w:val="00414AC4"/>
    <w:rsid w:val="00415172"/>
    <w:rsid w:val="00426FFF"/>
    <w:rsid w:val="00427E58"/>
    <w:rsid w:val="004374AD"/>
    <w:rsid w:val="004440EF"/>
    <w:rsid w:val="00444984"/>
    <w:rsid w:val="0044566C"/>
    <w:rsid w:val="00451B92"/>
    <w:rsid w:val="0045241E"/>
    <w:rsid w:val="004524EE"/>
    <w:rsid w:val="00462B55"/>
    <w:rsid w:val="00463B3C"/>
    <w:rsid w:val="00467668"/>
    <w:rsid w:val="00474EBF"/>
    <w:rsid w:val="00477A98"/>
    <w:rsid w:val="00477AF3"/>
    <w:rsid w:val="00480289"/>
    <w:rsid w:val="0049349E"/>
    <w:rsid w:val="00497A54"/>
    <w:rsid w:val="004A4EE3"/>
    <w:rsid w:val="004B033F"/>
    <w:rsid w:val="004B4781"/>
    <w:rsid w:val="004C18CD"/>
    <w:rsid w:val="004C69E6"/>
    <w:rsid w:val="004C6A06"/>
    <w:rsid w:val="004D027D"/>
    <w:rsid w:val="004E4CB6"/>
    <w:rsid w:val="004E7893"/>
    <w:rsid w:val="004F105F"/>
    <w:rsid w:val="004F2DD4"/>
    <w:rsid w:val="004F6D34"/>
    <w:rsid w:val="004F7E66"/>
    <w:rsid w:val="005033C5"/>
    <w:rsid w:val="005105AD"/>
    <w:rsid w:val="00512E83"/>
    <w:rsid w:val="00512EF1"/>
    <w:rsid w:val="00515E3F"/>
    <w:rsid w:val="00516F46"/>
    <w:rsid w:val="005209C1"/>
    <w:rsid w:val="0052222C"/>
    <w:rsid w:val="00524E2E"/>
    <w:rsid w:val="00525A49"/>
    <w:rsid w:val="00526FCC"/>
    <w:rsid w:val="00527362"/>
    <w:rsid w:val="005316B0"/>
    <w:rsid w:val="00534E96"/>
    <w:rsid w:val="00535CCA"/>
    <w:rsid w:val="00542174"/>
    <w:rsid w:val="0055204F"/>
    <w:rsid w:val="00555235"/>
    <w:rsid w:val="005604F0"/>
    <w:rsid w:val="00560911"/>
    <w:rsid w:val="00561532"/>
    <w:rsid w:val="005634DA"/>
    <w:rsid w:val="00566904"/>
    <w:rsid w:val="00572613"/>
    <w:rsid w:val="00574284"/>
    <w:rsid w:val="00575253"/>
    <w:rsid w:val="005910AC"/>
    <w:rsid w:val="00592D62"/>
    <w:rsid w:val="00593B25"/>
    <w:rsid w:val="005955A1"/>
    <w:rsid w:val="00597CD0"/>
    <w:rsid w:val="005A0688"/>
    <w:rsid w:val="005A0843"/>
    <w:rsid w:val="005A3F53"/>
    <w:rsid w:val="005A5B00"/>
    <w:rsid w:val="005B0274"/>
    <w:rsid w:val="005C4E3D"/>
    <w:rsid w:val="005D03F2"/>
    <w:rsid w:val="005D2CD2"/>
    <w:rsid w:val="005D4A9F"/>
    <w:rsid w:val="005E5A1E"/>
    <w:rsid w:val="005F24EA"/>
    <w:rsid w:val="005F36C2"/>
    <w:rsid w:val="005F6059"/>
    <w:rsid w:val="005F66F3"/>
    <w:rsid w:val="00601CC0"/>
    <w:rsid w:val="00604C11"/>
    <w:rsid w:val="00604F7F"/>
    <w:rsid w:val="00607650"/>
    <w:rsid w:val="00611A06"/>
    <w:rsid w:val="00616ED5"/>
    <w:rsid w:val="00620591"/>
    <w:rsid w:val="00620FCF"/>
    <w:rsid w:val="006276C5"/>
    <w:rsid w:val="00631EEA"/>
    <w:rsid w:val="00634E8A"/>
    <w:rsid w:val="006365F3"/>
    <w:rsid w:val="00636B2F"/>
    <w:rsid w:val="00640C83"/>
    <w:rsid w:val="006519A0"/>
    <w:rsid w:val="00653545"/>
    <w:rsid w:val="00665F5D"/>
    <w:rsid w:val="006668BB"/>
    <w:rsid w:val="00666CC6"/>
    <w:rsid w:val="0066778F"/>
    <w:rsid w:val="006717E4"/>
    <w:rsid w:val="00676297"/>
    <w:rsid w:val="00676E2F"/>
    <w:rsid w:val="00682DC5"/>
    <w:rsid w:val="00685FBB"/>
    <w:rsid w:val="00690B9B"/>
    <w:rsid w:val="0069154A"/>
    <w:rsid w:val="00694F80"/>
    <w:rsid w:val="0069580C"/>
    <w:rsid w:val="006A0EB6"/>
    <w:rsid w:val="006B14CF"/>
    <w:rsid w:val="006B7A8D"/>
    <w:rsid w:val="006C0F03"/>
    <w:rsid w:val="006C1453"/>
    <w:rsid w:val="006C1583"/>
    <w:rsid w:val="006C4C58"/>
    <w:rsid w:val="006D5809"/>
    <w:rsid w:val="006D5C0F"/>
    <w:rsid w:val="006E489A"/>
    <w:rsid w:val="006E618E"/>
    <w:rsid w:val="006F0118"/>
    <w:rsid w:val="006F0DE3"/>
    <w:rsid w:val="006F348A"/>
    <w:rsid w:val="006F34BB"/>
    <w:rsid w:val="006F5356"/>
    <w:rsid w:val="006F74FB"/>
    <w:rsid w:val="0070018E"/>
    <w:rsid w:val="0070142E"/>
    <w:rsid w:val="00701CA9"/>
    <w:rsid w:val="00702871"/>
    <w:rsid w:val="00702E20"/>
    <w:rsid w:val="0070496C"/>
    <w:rsid w:val="00711EEA"/>
    <w:rsid w:val="00721B11"/>
    <w:rsid w:val="00727541"/>
    <w:rsid w:val="0073383D"/>
    <w:rsid w:val="00741933"/>
    <w:rsid w:val="00742F46"/>
    <w:rsid w:val="00743B2C"/>
    <w:rsid w:val="00747E40"/>
    <w:rsid w:val="007511D9"/>
    <w:rsid w:val="00754D41"/>
    <w:rsid w:val="00755D88"/>
    <w:rsid w:val="007574D3"/>
    <w:rsid w:val="0076166D"/>
    <w:rsid w:val="007643E8"/>
    <w:rsid w:val="00766054"/>
    <w:rsid w:val="0077100A"/>
    <w:rsid w:val="00771881"/>
    <w:rsid w:val="0078056E"/>
    <w:rsid w:val="00781BA0"/>
    <w:rsid w:val="0078291C"/>
    <w:rsid w:val="00782EB7"/>
    <w:rsid w:val="00784276"/>
    <w:rsid w:val="0078685E"/>
    <w:rsid w:val="007868BD"/>
    <w:rsid w:val="007870C4"/>
    <w:rsid w:val="00797573"/>
    <w:rsid w:val="00797CB1"/>
    <w:rsid w:val="007A24AC"/>
    <w:rsid w:val="007A57E3"/>
    <w:rsid w:val="007B113A"/>
    <w:rsid w:val="007B1B25"/>
    <w:rsid w:val="007B219A"/>
    <w:rsid w:val="007B29FC"/>
    <w:rsid w:val="007B5888"/>
    <w:rsid w:val="007C357A"/>
    <w:rsid w:val="007C570F"/>
    <w:rsid w:val="007D5C97"/>
    <w:rsid w:val="007D6208"/>
    <w:rsid w:val="007E0F02"/>
    <w:rsid w:val="007E199D"/>
    <w:rsid w:val="007E7CF9"/>
    <w:rsid w:val="00801AE6"/>
    <w:rsid w:val="00802F95"/>
    <w:rsid w:val="00803894"/>
    <w:rsid w:val="008062EF"/>
    <w:rsid w:val="00806771"/>
    <w:rsid w:val="00812CAD"/>
    <w:rsid w:val="00826DFE"/>
    <w:rsid w:val="008279CE"/>
    <w:rsid w:val="00831AFD"/>
    <w:rsid w:val="00834FF5"/>
    <w:rsid w:val="008361D5"/>
    <w:rsid w:val="00850F1D"/>
    <w:rsid w:val="00852916"/>
    <w:rsid w:val="00852D40"/>
    <w:rsid w:val="00857542"/>
    <w:rsid w:val="00857922"/>
    <w:rsid w:val="00857EC8"/>
    <w:rsid w:val="008628B6"/>
    <w:rsid w:val="00864064"/>
    <w:rsid w:val="00872BDC"/>
    <w:rsid w:val="00876EB4"/>
    <w:rsid w:val="00880291"/>
    <w:rsid w:val="0088123F"/>
    <w:rsid w:val="008863F8"/>
    <w:rsid w:val="008909F1"/>
    <w:rsid w:val="008918B7"/>
    <w:rsid w:val="008920E2"/>
    <w:rsid w:val="00892568"/>
    <w:rsid w:val="00895F07"/>
    <w:rsid w:val="008961DC"/>
    <w:rsid w:val="008A2BD5"/>
    <w:rsid w:val="008A79AC"/>
    <w:rsid w:val="008B0508"/>
    <w:rsid w:val="008B299C"/>
    <w:rsid w:val="008B337C"/>
    <w:rsid w:val="008B7749"/>
    <w:rsid w:val="008C246C"/>
    <w:rsid w:val="008C4457"/>
    <w:rsid w:val="008C4599"/>
    <w:rsid w:val="008C6BBB"/>
    <w:rsid w:val="008D0CF6"/>
    <w:rsid w:val="008D1292"/>
    <w:rsid w:val="008D52EF"/>
    <w:rsid w:val="008E09F8"/>
    <w:rsid w:val="008E548F"/>
    <w:rsid w:val="008F1CBF"/>
    <w:rsid w:val="008F7795"/>
    <w:rsid w:val="008F7AC4"/>
    <w:rsid w:val="00902651"/>
    <w:rsid w:val="00904EA7"/>
    <w:rsid w:val="0090642D"/>
    <w:rsid w:val="00916254"/>
    <w:rsid w:val="00916998"/>
    <w:rsid w:val="00917D4B"/>
    <w:rsid w:val="00921577"/>
    <w:rsid w:val="00922A12"/>
    <w:rsid w:val="00923F02"/>
    <w:rsid w:val="009302DF"/>
    <w:rsid w:val="00931198"/>
    <w:rsid w:val="0093366D"/>
    <w:rsid w:val="00935D6C"/>
    <w:rsid w:val="00936134"/>
    <w:rsid w:val="00940E05"/>
    <w:rsid w:val="00941341"/>
    <w:rsid w:val="00943520"/>
    <w:rsid w:val="009456D1"/>
    <w:rsid w:val="0094572E"/>
    <w:rsid w:val="00945EE1"/>
    <w:rsid w:val="00951BBD"/>
    <w:rsid w:val="0097054D"/>
    <w:rsid w:val="00973A5A"/>
    <w:rsid w:val="00975333"/>
    <w:rsid w:val="009755C3"/>
    <w:rsid w:val="0098002C"/>
    <w:rsid w:val="00980158"/>
    <w:rsid w:val="009804FD"/>
    <w:rsid w:val="00981C4E"/>
    <w:rsid w:val="00981E87"/>
    <w:rsid w:val="00985210"/>
    <w:rsid w:val="00991C57"/>
    <w:rsid w:val="00994766"/>
    <w:rsid w:val="00995E94"/>
    <w:rsid w:val="009A339C"/>
    <w:rsid w:val="009B05ED"/>
    <w:rsid w:val="009B2E0C"/>
    <w:rsid w:val="009B3192"/>
    <w:rsid w:val="009B3CB2"/>
    <w:rsid w:val="009B6C49"/>
    <w:rsid w:val="009C33EA"/>
    <w:rsid w:val="009C47AE"/>
    <w:rsid w:val="009E2DEA"/>
    <w:rsid w:val="009E3751"/>
    <w:rsid w:val="009E4192"/>
    <w:rsid w:val="009E7A86"/>
    <w:rsid w:val="009F590B"/>
    <w:rsid w:val="009F7E7B"/>
    <w:rsid w:val="00A153CB"/>
    <w:rsid w:val="00A15A09"/>
    <w:rsid w:val="00A17989"/>
    <w:rsid w:val="00A23578"/>
    <w:rsid w:val="00A27378"/>
    <w:rsid w:val="00A276A2"/>
    <w:rsid w:val="00A33AAC"/>
    <w:rsid w:val="00A355E5"/>
    <w:rsid w:val="00A35E28"/>
    <w:rsid w:val="00A3618F"/>
    <w:rsid w:val="00A52E6D"/>
    <w:rsid w:val="00A559E1"/>
    <w:rsid w:val="00A60D54"/>
    <w:rsid w:val="00A63F8E"/>
    <w:rsid w:val="00A64C50"/>
    <w:rsid w:val="00A700B1"/>
    <w:rsid w:val="00A739EB"/>
    <w:rsid w:val="00A73F9F"/>
    <w:rsid w:val="00A747BC"/>
    <w:rsid w:val="00A74C19"/>
    <w:rsid w:val="00A74FAE"/>
    <w:rsid w:val="00A766D3"/>
    <w:rsid w:val="00A82945"/>
    <w:rsid w:val="00A9081E"/>
    <w:rsid w:val="00A90DC0"/>
    <w:rsid w:val="00A90DD5"/>
    <w:rsid w:val="00A923E7"/>
    <w:rsid w:val="00A970F5"/>
    <w:rsid w:val="00AA171F"/>
    <w:rsid w:val="00AA1DB1"/>
    <w:rsid w:val="00AA343D"/>
    <w:rsid w:val="00AA555F"/>
    <w:rsid w:val="00AB004F"/>
    <w:rsid w:val="00AB34C2"/>
    <w:rsid w:val="00AC285C"/>
    <w:rsid w:val="00AC3730"/>
    <w:rsid w:val="00AC704D"/>
    <w:rsid w:val="00AC7094"/>
    <w:rsid w:val="00AC79A5"/>
    <w:rsid w:val="00AD0E74"/>
    <w:rsid w:val="00AD5C8C"/>
    <w:rsid w:val="00AD5DEC"/>
    <w:rsid w:val="00AD7257"/>
    <w:rsid w:val="00AE0AB5"/>
    <w:rsid w:val="00AE54AB"/>
    <w:rsid w:val="00AE5E1E"/>
    <w:rsid w:val="00AF0C27"/>
    <w:rsid w:val="00AF153F"/>
    <w:rsid w:val="00AF1588"/>
    <w:rsid w:val="00AF45EF"/>
    <w:rsid w:val="00AF48A4"/>
    <w:rsid w:val="00AF4DE3"/>
    <w:rsid w:val="00AF5C42"/>
    <w:rsid w:val="00B0296C"/>
    <w:rsid w:val="00B11C17"/>
    <w:rsid w:val="00B11D74"/>
    <w:rsid w:val="00B12BD4"/>
    <w:rsid w:val="00B16316"/>
    <w:rsid w:val="00B2459B"/>
    <w:rsid w:val="00B300C6"/>
    <w:rsid w:val="00B3328B"/>
    <w:rsid w:val="00B36FBF"/>
    <w:rsid w:val="00B51216"/>
    <w:rsid w:val="00B51B8F"/>
    <w:rsid w:val="00B51DCC"/>
    <w:rsid w:val="00B53977"/>
    <w:rsid w:val="00B53D27"/>
    <w:rsid w:val="00B55E55"/>
    <w:rsid w:val="00B63041"/>
    <w:rsid w:val="00B63F3B"/>
    <w:rsid w:val="00B65A0B"/>
    <w:rsid w:val="00B71AE2"/>
    <w:rsid w:val="00B74CC0"/>
    <w:rsid w:val="00B74F05"/>
    <w:rsid w:val="00B751AC"/>
    <w:rsid w:val="00B754B8"/>
    <w:rsid w:val="00B75F96"/>
    <w:rsid w:val="00B842EC"/>
    <w:rsid w:val="00B85B62"/>
    <w:rsid w:val="00B86D79"/>
    <w:rsid w:val="00B90572"/>
    <w:rsid w:val="00B94591"/>
    <w:rsid w:val="00B97D3D"/>
    <w:rsid w:val="00BA0140"/>
    <w:rsid w:val="00BA0313"/>
    <w:rsid w:val="00BA2248"/>
    <w:rsid w:val="00BA5114"/>
    <w:rsid w:val="00BA517F"/>
    <w:rsid w:val="00BA5541"/>
    <w:rsid w:val="00BA614F"/>
    <w:rsid w:val="00BA762D"/>
    <w:rsid w:val="00BA7F25"/>
    <w:rsid w:val="00BB4596"/>
    <w:rsid w:val="00BC2A4B"/>
    <w:rsid w:val="00BC6535"/>
    <w:rsid w:val="00BD00D1"/>
    <w:rsid w:val="00BD3C48"/>
    <w:rsid w:val="00BD7B37"/>
    <w:rsid w:val="00BE16CF"/>
    <w:rsid w:val="00BE28F7"/>
    <w:rsid w:val="00BE346A"/>
    <w:rsid w:val="00BE701E"/>
    <w:rsid w:val="00BF3E08"/>
    <w:rsid w:val="00BF7B9C"/>
    <w:rsid w:val="00C103EA"/>
    <w:rsid w:val="00C108B8"/>
    <w:rsid w:val="00C21336"/>
    <w:rsid w:val="00C22ABF"/>
    <w:rsid w:val="00C22D1E"/>
    <w:rsid w:val="00C23F25"/>
    <w:rsid w:val="00C24091"/>
    <w:rsid w:val="00C24414"/>
    <w:rsid w:val="00C24CEE"/>
    <w:rsid w:val="00C30F88"/>
    <w:rsid w:val="00C31E75"/>
    <w:rsid w:val="00C32CFA"/>
    <w:rsid w:val="00C344A0"/>
    <w:rsid w:val="00C4098B"/>
    <w:rsid w:val="00C43D14"/>
    <w:rsid w:val="00C518C6"/>
    <w:rsid w:val="00C533E7"/>
    <w:rsid w:val="00C564AA"/>
    <w:rsid w:val="00C62408"/>
    <w:rsid w:val="00C64D0E"/>
    <w:rsid w:val="00C65D98"/>
    <w:rsid w:val="00C67490"/>
    <w:rsid w:val="00C7124E"/>
    <w:rsid w:val="00C73D70"/>
    <w:rsid w:val="00C85C1E"/>
    <w:rsid w:val="00C865A3"/>
    <w:rsid w:val="00C867EE"/>
    <w:rsid w:val="00C911DB"/>
    <w:rsid w:val="00CA2655"/>
    <w:rsid w:val="00CB1993"/>
    <w:rsid w:val="00CD465F"/>
    <w:rsid w:val="00CE440A"/>
    <w:rsid w:val="00CE621B"/>
    <w:rsid w:val="00CE69A4"/>
    <w:rsid w:val="00CF42D1"/>
    <w:rsid w:val="00D00F97"/>
    <w:rsid w:val="00D02A34"/>
    <w:rsid w:val="00D041D0"/>
    <w:rsid w:val="00D05F0A"/>
    <w:rsid w:val="00D060BB"/>
    <w:rsid w:val="00D1166A"/>
    <w:rsid w:val="00D15153"/>
    <w:rsid w:val="00D1680B"/>
    <w:rsid w:val="00D212F6"/>
    <w:rsid w:val="00D23B07"/>
    <w:rsid w:val="00D23FCE"/>
    <w:rsid w:val="00D308A9"/>
    <w:rsid w:val="00D329BD"/>
    <w:rsid w:val="00D33644"/>
    <w:rsid w:val="00D33865"/>
    <w:rsid w:val="00D34F54"/>
    <w:rsid w:val="00D366A0"/>
    <w:rsid w:val="00D37890"/>
    <w:rsid w:val="00D37914"/>
    <w:rsid w:val="00D42464"/>
    <w:rsid w:val="00D42D79"/>
    <w:rsid w:val="00D6101A"/>
    <w:rsid w:val="00D716BB"/>
    <w:rsid w:val="00D72FB2"/>
    <w:rsid w:val="00D800C4"/>
    <w:rsid w:val="00D816B3"/>
    <w:rsid w:val="00D844A1"/>
    <w:rsid w:val="00D8746E"/>
    <w:rsid w:val="00D8770C"/>
    <w:rsid w:val="00D90434"/>
    <w:rsid w:val="00DA5027"/>
    <w:rsid w:val="00DA5053"/>
    <w:rsid w:val="00DA512A"/>
    <w:rsid w:val="00DA6017"/>
    <w:rsid w:val="00DB0265"/>
    <w:rsid w:val="00DB0736"/>
    <w:rsid w:val="00DB1B8B"/>
    <w:rsid w:val="00DB5A83"/>
    <w:rsid w:val="00DC107D"/>
    <w:rsid w:val="00DC2071"/>
    <w:rsid w:val="00DC2F93"/>
    <w:rsid w:val="00DC3ADB"/>
    <w:rsid w:val="00DC45BC"/>
    <w:rsid w:val="00DC6DC4"/>
    <w:rsid w:val="00DD3C54"/>
    <w:rsid w:val="00DD5ED2"/>
    <w:rsid w:val="00DD6C45"/>
    <w:rsid w:val="00DE0C72"/>
    <w:rsid w:val="00DE12A1"/>
    <w:rsid w:val="00DE7CF5"/>
    <w:rsid w:val="00DF2695"/>
    <w:rsid w:val="00DF3803"/>
    <w:rsid w:val="00DF4C11"/>
    <w:rsid w:val="00E02133"/>
    <w:rsid w:val="00E03BD0"/>
    <w:rsid w:val="00E05E1E"/>
    <w:rsid w:val="00E13D76"/>
    <w:rsid w:val="00E17746"/>
    <w:rsid w:val="00E21DA8"/>
    <w:rsid w:val="00E2335C"/>
    <w:rsid w:val="00E245F9"/>
    <w:rsid w:val="00E24C6F"/>
    <w:rsid w:val="00E2551F"/>
    <w:rsid w:val="00E26FA7"/>
    <w:rsid w:val="00E274A1"/>
    <w:rsid w:val="00E354F6"/>
    <w:rsid w:val="00E35F4D"/>
    <w:rsid w:val="00E372D9"/>
    <w:rsid w:val="00E37C81"/>
    <w:rsid w:val="00E425B0"/>
    <w:rsid w:val="00E449E3"/>
    <w:rsid w:val="00E50FD8"/>
    <w:rsid w:val="00E517C0"/>
    <w:rsid w:val="00E56D64"/>
    <w:rsid w:val="00E57294"/>
    <w:rsid w:val="00E74F1C"/>
    <w:rsid w:val="00E82E8E"/>
    <w:rsid w:val="00E84A77"/>
    <w:rsid w:val="00E9046D"/>
    <w:rsid w:val="00E90F29"/>
    <w:rsid w:val="00E92788"/>
    <w:rsid w:val="00E92CE5"/>
    <w:rsid w:val="00E94CB1"/>
    <w:rsid w:val="00E97889"/>
    <w:rsid w:val="00EA0285"/>
    <w:rsid w:val="00EA1753"/>
    <w:rsid w:val="00EA1F6D"/>
    <w:rsid w:val="00EA232E"/>
    <w:rsid w:val="00EA51DB"/>
    <w:rsid w:val="00EA76FF"/>
    <w:rsid w:val="00EA775E"/>
    <w:rsid w:val="00EB47F7"/>
    <w:rsid w:val="00EB5657"/>
    <w:rsid w:val="00EB5B3A"/>
    <w:rsid w:val="00EC1450"/>
    <w:rsid w:val="00EC5741"/>
    <w:rsid w:val="00EC738F"/>
    <w:rsid w:val="00EC7399"/>
    <w:rsid w:val="00ED792C"/>
    <w:rsid w:val="00EE4F4B"/>
    <w:rsid w:val="00EF0625"/>
    <w:rsid w:val="00EF07E1"/>
    <w:rsid w:val="00EF1E46"/>
    <w:rsid w:val="00EF6D97"/>
    <w:rsid w:val="00F0246A"/>
    <w:rsid w:val="00F2113F"/>
    <w:rsid w:val="00F23E0F"/>
    <w:rsid w:val="00F24F16"/>
    <w:rsid w:val="00F42C21"/>
    <w:rsid w:val="00F4497E"/>
    <w:rsid w:val="00F5500E"/>
    <w:rsid w:val="00F555D1"/>
    <w:rsid w:val="00F5578A"/>
    <w:rsid w:val="00F5677E"/>
    <w:rsid w:val="00F60F02"/>
    <w:rsid w:val="00F621EB"/>
    <w:rsid w:val="00F625B8"/>
    <w:rsid w:val="00F62C3B"/>
    <w:rsid w:val="00F66ADB"/>
    <w:rsid w:val="00F70333"/>
    <w:rsid w:val="00F71DCD"/>
    <w:rsid w:val="00F73010"/>
    <w:rsid w:val="00F74A99"/>
    <w:rsid w:val="00F94458"/>
    <w:rsid w:val="00F95BE9"/>
    <w:rsid w:val="00F965CB"/>
    <w:rsid w:val="00FA070A"/>
    <w:rsid w:val="00FA070C"/>
    <w:rsid w:val="00FA0F18"/>
    <w:rsid w:val="00FA209D"/>
    <w:rsid w:val="00FA20B6"/>
    <w:rsid w:val="00FA79F7"/>
    <w:rsid w:val="00FB34C0"/>
    <w:rsid w:val="00FB645B"/>
    <w:rsid w:val="00FC1181"/>
    <w:rsid w:val="00FC2247"/>
    <w:rsid w:val="00FD1FB3"/>
    <w:rsid w:val="00FD326A"/>
    <w:rsid w:val="00FE0346"/>
    <w:rsid w:val="00FE4FEB"/>
    <w:rsid w:val="00FF151F"/>
    <w:rsid w:val="00FF2916"/>
    <w:rsid w:val="00FF41EB"/>
    <w:rsid w:val="00FF609C"/>
    <w:rsid w:val="00FF7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CD3918"/>
  <w15:docId w15:val="{E0FA3658-3B0B-4609-A3A8-BACEDFF4D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10A4A"/>
  </w:style>
  <w:style w:type="paragraph" w:styleId="Ttulo1">
    <w:name w:val="heading 1"/>
    <w:basedOn w:val="Heading"/>
    <w:next w:val="Textbody"/>
    <w:link w:val="Ttulo1Char"/>
    <w:rsid w:val="00110A4A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110A4A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110A4A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110A4A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110A4A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110A4A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110A4A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110A4A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110A4A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10A4A"/>
  </w:style>
  <w:style w:type="paragraph" w:customStyle="1" w:styleId="Heading">
    <w:name w:val="Heading"/>
    <w:next w:val="Textbody"/>
    <w:rsid w:val="00110A4A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110A4A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110A4A"/>
    <w:rPr>
      <w:rFonts w:cs="Mangal"/>
      <w:sz w:val="24"/>
    </w:rPr>
  </w:style>
  <w:style w:type="paragraph" w:styleId="Legenda">
    <w:name w:val="caption"/>
    <w:rsid w:val="00110A4A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110A4A"/>
    <w:pPr>
      <w:suppressLineNumbers/>
      <w:suppressAutoHyphens/>
    </w:pPr>
  </w:style>
  <w:style w:type="paragraph" w:customStyle="1" w:styleId="02TEXTOPRINCIPAL">
    <w:name w:val="02_TEXTO_PRINCIPAL"/>
    <w:basedOn w:val="Textbody"/>
    <w:rsid w:val="00110A4A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110A4A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110A4A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110A4A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110A4A"/>
    <w:rPr>
      <w:sz w:val="32"/>
    </w:rPr>
  </w:style>
  <w:style w:type="paragraph" w:customStyle="1" w:styleId="01TITULO4">
    <w:name w:val="01_TITULO_4"/>
    <w:basedOn w:val="01TITULO3"/>
    <w:rsid w:val="00110A4A"/>
    <w:rPr>
      <w:sz w:val="28"/>
    </w:rPr>
  </w:style>
  <w:style w:type="paragraph" w:customStyle="1" w:styleId="03TITULOTABELAS2">
    <w:name w:val="03_TITULO_TABELAS_2"/>
    <w:basedOn w:val="03TITULOTABELAS1"/>
    <w:rsid w:val="00110A4A"/>
    <w:rPr>
      <w:sz w:val="21"/>
    </w:rPr>
  </w:style>
  <w:style w:type="paragraph" w:customStyle="1" w:styleId="04TEXTOTABELAS">
    <w:name w:val="04_TEXTO_TABELAS"/>
    <w:basedOn w:val="02TEXTOPRINCIPAL"/>
    <w:rsid w:val="00110A4A"/>
    <w:pPr>
      <w:spacing w:before="0" w:after="0"/>
    </w:pPr>
  </w:style>
  <w:style w:type="paragraph" w:customStyle="1" w:styleId="02TEXTOITEM">
    <w:name w:val="02_TEXTO_ITEM"/>
    <w:basedOn w:val="02TEXTOPRINCIPAL"/>
    <w:rsid w:val="00110A4A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110A4A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110A4A"/>
    <w:pPr>
      <w:suppressLineNumbers/>
    </w:pPr>
  </w:style>
  <w:style w:type="paragraph" w:customStyle="1" w:styleId="Textbodyindent">
    <w:name w:val="Text body indent"/>
    <w:basedOn w:val="Textbody"/>
    <w:rsid w:val="00110A4A"/>
    <w:pPr>
      <w:ind w:left="283"/>
    </w:pPr>
  </w:style>
  <w:style w:type="paragraph" w:customStyle="1" w:styleId="ListIndent">
    <w:name w:val="List Indent"/>
    <w:basedOn w:val="Textbody"/>
    <w:rsid w:val="00110A4A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110A4A"/>
    <w:pPr>
      <w:ind w:left="2268"/>
    </w:pPr>
  </w:style>
  <w:style w:type="paragraph" w:customStyle="1" w:styleId="Firstlineindent">
    <w:name w:val="First line indent"/>
    <w:basedOn w:val="Textbody"/>
    <w:rsid w:val="00110A4A"/>
    <w:pPr>
      <w:ind w:firstLine="283"/>
    </w:pPr>
  </w:style>
  <w:style w:type="paragraph" w:styleId="Saudao">
    <w:name w:val="Salutation"/>
    <w:basedOn w:val="Standard"/>
    <w:link w:val="SaudaoChar"/>
    <w:rsid w:val="00110A4A"/>
    <w:pPr>
      <w:suppressLineNumbers/>
    </w:pPr>
  </w:style>
  <w:style w:type="paragraph" w:customStyle="1" w:styleId="Hangingindent">
    <w:name w:val="Hanging indent"/>
    <w:basedOn w:val="Textbody"/>
    <w:rsid w:val="00110A4A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110A4A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110A4A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110A4A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110A4A"/>
    <w:rPr>
      <w:sz w:val="16"/>
    </w:rPr>
  </w:style>
  <w:style w:type="paragraph" w:customStyle="1" w:styleId="01TITULOVINHETA2">
    <w:name w:val="01_TITULO_VINHETA_2"/>
    <w:basedOn w:val="03TITULOTABELAS1"/>
    <w:rsid w:val="00110A4A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110A4A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110A4A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110A4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110A4A"/>
    <w:rPr>
      <w:szCs w:val="21"/>
    </w:rPr>
  </w:style>
  <w:style w:type="character" w:customStyle="1" w:styleId="RodapChar">
    <w:name w:val="Rodapé Char"/>
    <w:basedOn w:val="Fontepargpadro"/>
    <w:rsid w:val="00110A4A"/>
    <w:rPr>
      <w:szCs w:val="21"/>
    </w:rPr>
  </w:style>
  <w:style w:type="numbering" w:customStyle="1" w:styleId="LFO1">
    <w:name w:val="LFO1"/>
    <w:basedOn w:val="Semlista"/>
    <w:rsid w:val="00110A4A"/>
    <w:pPr>
      <w:numPr>
        <w:numId w:val="2"/>
      </w:numPr>
    </w:pPr>
  </w:style>
  <w:style w:type="numbering" w:customStyle="1" w:styleId="LFO3">
    <w:name w:val="LFO3"/>
    <w:basedOn w:val="Semlista"/>
    <w:rsid w:val="00110A4A"/>
    <w:pPr>
      <w:numPr>
        <w:numId w:val="3"/>
      </w:numPr>
    </w:pPr>
  </w:style>
  <w:style w:type="paragraph" w:customStyle="1" w:styleId="06LEGENDA">
    <w:name w:val="06_LEGENDA"/>
    <w:basedOn w:val="06CREDITO"/>
    <w:rsid w:val="00110A4A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110A4A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110A4A"/>
  </w:style>
  <w:style w:type="paragraph" w:styleId="Textodebalo">
    <w:name w:val="Balloon Text"/>
    <w:basedOn w:val="Normal"/>
    <w:link w:val="TextodebaloChar"/>
    <w:uiPriority w:val="99"/>
    <w:semiHidden/>
    <w:unhideWhenUsed/>
    <w:rsid w:val="00110A4A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0A4A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110A4A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110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10A4A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110A4A"/>
    <w:rPr>
      <w:color w:val="0563C1" w:themeColor="hyperlink"/>
      <w:u w:val="single"/>
    </w:rPr>
  </w:style>
  <w:style w:type="character" w:customStyle="1" w:styleId="A1">
    <w:name w:val="A1"/>
    <w:uiPriority w:val="99"/>
    <w:rsid w:val="00110A4A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110A4A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110A4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10A4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0A4A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0A4A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110A4A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110A4A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0A4A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0A4A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110A4A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110A4A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10A4A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10A4A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10A4A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10A4A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10A4A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10A4A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10A4A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10A4A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10A4A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10A4A"/>
  </w:style>
  <w:style w:type="paragraph" w:customStyle="1" w:styleId="02LYTEXTOPRINCIPALITEM">
    <w:name w:val="02_LY_TEXTO_PRINCIPAL_ITEM"/>
    <w:basedOn w:val="Normal"/>
    <w:uiPriority w:val="99"/>
    <w:qFormat/>
    <w:rsid w:val="00110A4A"/>
    <w:pPr>
      <w:widowControl w:val="0"/>
      <w:numPr>
        <w:numId w:val="1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10A4A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10A4A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10A4A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qFormat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Default"/>
    <w:next w:val="Default"/>
    <w:uiPriority w:val="99"/>
    <w:rsid w:val="00110A4A"/>
    <w:pPr>
      <w:spacing w:line="141" w:lineRule="atLeast"/>
    </w:pPr>
    <w:rPr>
      <w:rFonts w:cs="Tahoma"/>
      <w:color w:val="auto"/>
    </w:rPr>
  </w:style>
  <w:style w:type="paragraph" w:customStyle="1" w:styleId="00textosemparagrafo">
    <w:name w:val="00_texto_sem_paragrafo"/>
    <w:basedOn w:val="Normal"/>
    <w:rsid w:val="00110A4A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110A4A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110A4A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110A4A"/>
    <w:pPr>
      <w:spacing w:line="141" w:lineRule="atLeast"/>
    </w:pPr>
    <w:rPr>
      <w:rFonts w:cs="Tahoma"/>
      <w:color w:val="auto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10A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10A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1887">
                  <w:marLeft w:val="0"/>
                  <w:marRight w:val="0"/>
                  <w:marTop w:val="0"/>
                  <w:marBottom w:val="272"/>
                  <w:divBdr>
                    <w:top w:val="single" w:sz="6" w:space="14" w:color="E1E1E1"/>
                    <w:left w:val="single" w:sz="6" w:space="14" w:color="E1E1E1"/>
                    <w:bottom w:val="single" w:sz="6" w:space="14" w:color="E1E1E1"/>
                    <w:right w:val="single" w:sz="6" w:space="14" w:color="E1E1E1"/>
                  </w:divBdr>
                </w:div>
              </w:divsChild>
            </w:div>
          </w:divsChild>
        </w:div>
      </w:divsChild>
    </w:div>
    <w:div w:id="2493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esco.org/new/pt/brasilia/culture/world-heritag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unesco.org/new/pt/brasilia/culture/world-heritage/list-of-world-heritage-in-brazi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esco.org/new/pt/brasilia/about-this-office/single-view/news/world_heritage_committee_has_inscribed_a_total_of_19_sites_o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1CA9F-0469-475E-9975-CC990E32C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1266</Words>
  <Characters>6842</Characters>
  <Application>Microsoft Office Word</Application>
  <DocSecurity>4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2</cp:revision>
  <dcterms:created xsi:type="dcterms:W3CDTF">2018-10-30T17:42:00Z</dcterms:created>
  <dcterms:modified xsi:type="dcterms:W3CDTF">2018-10-30T17:42:00Z</dcterms:modified>
</cp:coreProperties>
</file>